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6A" w:rsidRDefault="00B8166A" w:rsidP="00860658">
      <w:pPr>
        <w:ind w:left="5812"/>
        <w:rPr>
          <w:szCs w:val="28"/>
        </w:rPr>
      </w:pPr>
      <w:r>
        <w:rPr>
          <w:szCs w:val="28"/>
        </w:rPr>
        <w:t>УТВЕРЖДЕНО</w:t>
      </w:r>
    </w:p>
    <w:p w:rsidR="00B8166A" w:rsidRDefault="00B8166A" w:rsidP="00860658">
      <w:pPr>
        <w:pStyle w:val="9"/>
        <w:spacing w:before="0"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B8166A" w:rsidRDefault="00B8166A" w:rsidP="00860658">
      <w:pPr>
        <w:pStyle w:val="9"/>
        <w:spacing w:before="0"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Ярославской области </w:t>
      </w:r>
    </w:p>
    <w:p w:rsidR="00B8166A" w:rsidRDefault="00B8166A" w:rsidP="00860658">
      <w:pPr>
        <w:ind w:left="5812"/>
        <w:rPr>
          <w:szCs w:val="28"/>
        </w:rPr>
      </w:pPr>
      <w:r>
        <w:rPr>
          <w:szCs w:val="24"/>
        </w:rPr>
        <w:t xml:space="preserve">от </w:t>
      </w:r>
      <w:r w:rsidR="00860658">
        <w:rPr>
          <w:szCs w:val="24"/>
        </w:rPr>
        <w:t>13.03.2017</w:t>
      </w:r>
      <w:r w:rsidR="00CF78B7">
        <w:rPr>
          <w:szCs w:val="24"/>
        </w:rPr>
        <w:t xml:space="preserve"> </w:t>
      </w:r>
      <w:r>
        <w:rPr>
          <w:szCs w:val="24"/>
        </w:rPr>
        <w:t>№</w:t>
      </w:r>
      <w:r w:rsidR="00D439A8">
        <w:rPr>
          <w:szCs w:val="24"/>
        </w:rPr>
        <w:t xml:space="preserve"> </w:t>
      </w:r>
      <w:r w:rsidR="00860658">
        <w:rPr>
          <w:szCs w:val="24"/>
        </w:rPr>
        <w:t>123/01-03</w:t>
      </w:r>
    </w:p>
    <w:p w:rsidR="00B8166A" w:rsidRDefault="00B8166A" w:rsidP="00B816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166A" w:rsidRDefault="00B8166A" w:rsidP="00B8166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первенства области </w:t>
      </w:r>
    </w:p>
    <w:p w:rsidR="00B8166A" w:rsidRDefault="00B8166A" w:rsidP="00B8166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спортивной радиопеленгации </w:t>
      </w:r>
    </w:p>
    <w:p w:rsidR="00B8166A" w:rsidRDefault="00B8166A" w:rsidP="00B8166A">
      <w:pPr>
        <w:spacing w:line="360" w:lineRule="auto"/>
        <w:rPr>
          <w:szCs w:val="28"/>
        </w:rPr>
      </w:pPr>
    </w:p>
    <w:p w:rsidR="00B8166A" w:rsidRDefault="00B8166A" w:rsidP="00B8166A">
      <w:pPr>
        <w:jc w:val="center"/>
        <w:rPr>
          <w:b/>
          <w:szCs w:val="28"/>
        </w:rPr>
      </w:pPr>
      <w:r>
        <w:rPr>
          <w:b/>
          <w:szCs w:val="24"/>
        </w:rPr>
        <w:t xml:space="preserve">1. </w:t>
      </w:r>
      <w:r>
        <w:rPr>
          <w:b/>
          <w:szCs w:val="28"/>
        </w:rPr>
        <w:t>Общие положения</w:t>
      </w:r>
    </w:p>
    <w:p w:rsidR="00B8166A" w:rsidRDefault="00B8166A" w:rsidP="00B8166A">
      <w:pPr>
        <w:spacing w:line="360" w:lineRule="auto"/>
        <w:jc w:val="both"/>
        <w:rPr>
          <w:b/>
          <w:szCs w:val="28"/>
        </w:rPr>
      </w:pPr>
    </w:p>
    <w:p w:rsidR="00B8166A" w:rsidRDefault="00B8166A" w:rsidP="0074761D">
      <w:pPr>
        <w:ind w:firstLine="709"/>
        <w:jc w:val="both"/>
        <w:rPr>
          <w:szCs w:val="28"/>
        </w:rPr>
      </w:pPr>
      <w:r>
        <w:rPr>
          <w:szCs w:val="28"/>
        </w:rPr>
        <w:t>1.1. Положение о проведении открытого первенства области по спортивной радиопеленгации (далее – Первенство) определяет цели, задачи, сро</w:t>
      </w:r>
      <w:r w:rsidR="004113D6">
        <w:rPr>
          <w:szCs w:val="28"/>
        </w:rPr>
        <w:t xml:space="preserve">ки, порядок и условия </w:t>
      </w:r>
      <w:r>
        <w:rPr>
          <w:szCs w:val="28"/>
        </w:rPr>
        <w:t>проведения, а также категории участников Первенства.</w:t>
      </w:r>
    </w:p>
    <w:p w:rsidR="00B8166A" w:rsidRDefault="00B8166A" w:rsidP="0074761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Первенство проводится с целью популяризации и развития в Ярославской области спортивной радиопеленгации.</w:t>
      </w:r>
    </w:p>
    <w:p w:rsidR="00B8166A" w:rsidRDefault="00B8166A" w:rsidP="0074761D">
      <w:pPr>
        <w:pStyle w:val="2"/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Первенства:</w:t>
      </w:r>
    </w:p>
    <w:p w:rsidR="00EF336A" w:rsidRDefault="00EF336A" w:rsidP="00EF336A">
      <w:pPr>
        <w:numPr>
          <w:ilvl w:val="0"/>
          <w:numId w:val="1"/>
        </w:numPr>
        <w:tabs>
          <w:tab w:val="clear" w:pos="425"/>
          <w:tab w:val="num" w:pos="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вовлечение обучающихся в объединения спортивной радиопеленгации;</w:t>
      </w:r>
    </w:p>
    <w:p w:rsidR="00EF336A" w:rsidRDefault="00EF336A" w:rsidP="00EF336A">
      <w:pPr>
        <w:numPr>
          <w:ilvl w:val="0"/>
          <w:numId w:val="1"/>
        </w:numPr>
        <w:tabs>
          <w:tab w:val="clear" w:pos="425"/>
          <w:tab w:val="num" w:pos="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расширение знаний, умений и </w:t>
      </w:r>
      <w:proofErr w:type="gramStart"/>
      <w:r>
        <w:rPr>
          <w:szCs w:val="28"/>
        </w:rPr>
        <w:t>навыков</w:t>
      </w:r>
      <w:proofErr w:type="gramEnd"/>
      <w:r w:rsidR="007A6848">
        <w:rPr>
          <w:szCs w:val="28"/>
        </w:rPr>
        <w:t xml:space="preserve"> </w:t>
      </w:r>
      <w:r>
        <w:rPr>
          <w:szCs w:val="28"/>
        </w:rPr>
        <w:t>обучающихся в области спортивной радиопеленгации;</w:t>
      </w:r>
    </w:p>
    <w:p w:rsidR="00B8166A" w:rsidRDefault="00B8166A" w:rsidP="0074761D">
      <w:pPr>
        <w:numPr>
          <w:ilvl w:val="0"/>
          <w:numId w:val="1"/>
        </w:numPr>
        <w:tabs>
          <w:tab w:val="clear" w:pos="425"/>
          <w:tab w:val="num" w:pos="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совершенствование содержания, форм и методов практической подготовки спортсменов;</w:t>
      </w:r>
    </w:p>
    <w:p w:rsidR="00B8166A" w:rsidRDefault="00B8166A" w:rsidP="0074761D">
      <w:pPr>
        <w:numPr>
          <w:ilvl w:val="0"/>
          <w:numId w:val="1"/>
        </w:numPr>
        <w:tabs>
          <w:tab w:val="clear" w:pos="425"/>
          <w:tab w:val="num" w:pos="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выявление сильнейших спортсменов, повышение спортивного мастерства;</w:t>
      </w:r>
    </w:p>
    <w:p w:rsidR="00B8166A" w:rsidRDefault="00B8166A" w:rsidP="0074761D">
      <w:pPr>
        <w:numPr>
          <w:ilvl w:val="0"/>
          <w:numId w:val="1"/>
        </w:numPr>
        <w:tabs>
          <w:tab w:val="clear" w:pos="425"/>
          <w:tab w:val="num" w:pos="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возможности </w:t>
      </w:r>
      <w:r w:rsidR="00B66CF2">
        <w:rPr>
          <w:szCs w:val="28"/>
        </w:rPr>
        <w:t xml:space="preserve">обучающимся </w:t>
      </w:r>
      <w:r>
        <w:rPr>
          <w:szCs w:val="28"/>
        </w:rPr>
        <w:t>выполнения нормативов спортивных разрядов.</w:t>
      </w:r>
    </w:p>
    <w:p w:rsidR="00B8166A" w:rsidRDefault="00B8166A" w:rsidP="0074761D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1.3. Организатором Первенства является департамент образования Ярославской области.</w:t>
      </w:r>
    </w:p>
    <w:p w:rsidR="00B8166A" w:rsidRDefault="00B8166A" w:rsidP="00570DBA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Проведение Первенства осуществляет государственное образовательное </w:t>
      </w:r>
      <w:r w:rsidR="00203BE8">
        <w:rPr>
          <w:szCs w:val="28"/>
        </w:rPr>
        <w:t xml:space="preserve">автономное </w:t>
      </w:r>
      <w:r>
        <w:rPr>
          <w:szCs w:val="28"/>
        </w:rPr>
        <w:t xml:space="preserve">учреждение </w:t>
      </w:r>
      <w:r w:rsidR="00570DBA">
        <w:rPr>
          <w:szCs w:val="28"/>
        </w:rPr>
        <w:t xml:space="preserve">дополнительного образования </w:t>
      </w:r>
      <w:r>
        <w:rPr>
          <w:szCs w:val="28"/>
        </w:rPr>
        <w:t xml:space="preserve">Ярославской области Центр детско-юношеского технического творчества (далее – </w:t>
      </w:r>
      <w:r w:rsidR="00203BE8">
        <w:rPr>
          <w:szCs w:val="28"/>
        </w:rPr>
        <w:t>ГОАУ</w:t>
      </w:r>
      <w:r w:rsidR="00570DBA">
        <w:rPr>
          <w:szCs w:val="28"/>
        </w:rPr>
        <w:t xml:space="preserve"> ДО </w:t>
      </w:r>
      <w:r>
        <w:rPr>
          <w:szCs w:val="28"/>
        </w:rPr>
        <w:t>ЯО ЦДЮТТ).</w:t>
      </w:r>
    </w:p>
    <w:p w:rsidR="00B8166A" w:rsidRDefault="00B8166A" w:rsidP="0074761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</w:p>
    <w:p w:rsidR="00B8166A" w:rsidRDefault="00B8166A" w:rsidP="00B8166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2. Руководство Первенством</w:t>
      </w:r>
    </w:p>
    <w:p w:rsidR="00E63DD7" w:rsidRDefault="00E63DD7" w:rsidP="00B8166A">
      <w:pPr>
        <w:tabs>
          <w:tab w:val="left" w:pos="0"/>
        </w:tabs>
        <w:ind w:firstLine="720"/>
        <w:jc w:val="both"/>
        <w:rPr>
          <w:szCs w:val="28"/>
        </w:rPr>
      </w:pPr>
    </w:p>
    <w:p w:rsidR="00B8166A" w:rsidRDefault="00B8166A" w:rsidP="0074761D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2.1. Общее руководство Первенством осуществляет ор</w:t>
      </w:r>
      <w:r w:rsidR="00DD3059">
        <w:rPr>
          <w:szCs w:val="28"/>
        </w:rPr>
        <w:t xml:space="preserve">ганизационный комитет </w:t>
      </w:r>
      <w:r>
        <w:rPr>
          <w:szCs w:val="28"/>
        </w:rPr>
        <w:t>(далее – Оргкомитет), который образуется на основании приказа департамента образования Ярославской области.</w:t>
      </w:r>
    </w:p>
    <w:p w:rsidR="00B8166A" w:rsidRDefault="00B8166A" w:rsidP="0074761D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2.2. Оргкомитет:</w:t>
      </w:r>
    </w:p>
    <w:p w:rsidR="00E63DD7" w:rsidRDefault="00B8166A" w:rsidP="0074761D">
      <w:pPr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обеспечивает организационное, информационное и </w:t>
      </w:r>
      <w:r w:rsidR="00DD3059">
        <w:rPr>
          <w:szCs w:val="28"/>
        </w:rPr>
        <w:t>консультативное сопровождение</w:t>
      </w:r>
      <w:r w:rsidR="00203BE8">
        <w:rPr>
          <w:szCs w:val="28"/>
        </w:rPr>
        <w:t xml:space="preserve"> Первенства</w:t>
      </w:r>
      <w:r>
        <w:rPr>
          <w:szCs w:val="28"/>
        </w:rPr>
        <w:t>;</w:t>
      </w:r>
      <w:r w:rsidR="00E63DD7" w:rsidRPr="00E63DD7">
        <w:rPr>
          <w:szCs w:val="28"/>
        </w:rPr>
        <w:t xml:space="preserve"> </w:t>
      </w:r>
    </w:p>
    <w:p w:rsidR="00B8166A" w:rsidRDefault="00E63DD7" w:rsidP="0074761D">
      <w:pPr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>определяет состав судейской коллегии и порядок её работы;</w:t>
      </w:r>
    </w:p>
    <w:p w:rsidR="00DD3059" w:rsidRDefault="00203BE8" w:rsidP="00492A8A">
      <w:pPr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по </w:t>
      </w:r>
      <w:r w:rsidR="00492A8A">
        <w:rPr>
          <w:szCs w:val="28"/>
        </w:rPr>
        <w:t>итогам</w:t>
      </w:r>
      <w:r>
        <w:rPr>
          <w:szCs w:val="28"/>
        </w:rPr>
        <w:t xml:space="preserve"> работы судейской коллегии </w:t>
      </w:r>
      <w:r w:rsidR="00DD3059">
        <w:rPr>
          <w:szCs w:val="28"/>
        </w:rPr>
        <w:t>подводит итоги</w:t>
      </w:r>
      <w:r>
        <w:rPr>
          <w:szCs w:val="28"/>
        </w:rPr>
        <w:t xml:space="preserve"> Первенства</w:t>
      </w:r>
      <w:r w:rsidR="00DD3059">
        <w:rPr>
          <w:szCs w:val="28"/>
        </w:rPr>
        <w:t>.</w:t>
      </w:r>
    </w:p>
    <w:p w:rsidR="00B8166A" w:rsidRDefault="00B8166A" w:rsidP="0074761D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2.3. Судейская коллегия:</w:t>
      </w:r>
    </w:p>
    <w:p w:rsidR="00B8166A" w:rsidRDefault="00B8166A" w:rsidP="0074761D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>утверждает состав мандатной комиссии;</w:t>
      </w:r>
    </w:p>
    <w:p w:rsidR="00DD3059" w:rsidRDefault="00DD3059" w:rsidP="0074761D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>ведёт протокол</w:t>
      </w:r>
      <w:r w:rsidR="00203BE8">
        <w:rPr>
          <w:szCs w:val="28"/>
        </w:rPr>
        <w:t xml:space="preserve"> Первенства</w:t>
      </w:r>
      <w:r>
        <w:rPr>
          <w:szCs w:val="28"/>
        </w:rPr>
        <w:t>;</w:t>
      </w:r>
    </w:p>
    <w:p w:rsidR="00B8166A" w:rsidRPr="000B3336" w:rsidRDefault="00B8166A" w:rsidP="0074761D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szCs w:val="28"/>
        </w:rPr>
      </w:pPr>
      <w:r w:rsidRPr="000B3336">
        <w:rPr>
          <w:szCs w:val="28"/>
        </w:rPr>
        <w:t>определяет п</w:t>
      </w:r>
      <w:r w:rsidR="00EA5D88" w:rsidRPr="000B3336">
        <w:rPr>
          <w:szCs w:val="28"/>
        </w:rPr>
        <w:t>обедителей и призё</w:t>
      </w:r>
      <w:r w:rsidR="00DD3059" w:rsidRPr="000B3336">
        <w:rPr>
          <w:szCs w:val="28"/>
        </w:rPr>
        <w:t>ров</w:t>
      </w:r>
      <w:r w:rsidR="00203BE8" w:rsidRPr="000B3336">
        <w:rPr>
          <w:szCs w:val="28"/>
        </w:rPr>
        <w:t xml:space="preserve"> Первенства</w:t>
      </w:r>
      <w:r w:rsidR="004365BD">
        <w:rPr>
          <w:szCs w:val="28"/>
        </w:rPr>
        <w:t>.</w:t>
      </w:r>
    </w:p>
    <w:p w:rsidR="00D214CC" w:rsidRPr="000B3336" w:rsidRDefault="00D214CC" w:rsidP="0040565A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0B3336">
        <w:rPr>
          <w:szCs w:val="28"/>
        </w:rPr>
        <w:t>2.4. Мандатная комиссия во время регистрации проверяет у участников Первенства наличие необходимых документов в соответствии с установленным перечнем настоящего Положения (п.</w:t>
      </w:r>
      <w:r w:rsidR="0040565A">
        <w:rPr>
          <w:szCs w:val="28"/>
        </w:rPr>
        <w:t>3.6</w:t>
      </w:r>
      <w:r w:rsidRPr="000B3336">
        <w:rPr>
          <w:szCs w:val="28"/>
        </w:rPr>
        <w:t xml:space="preserve">, </w:t>
      </w:r>
      <w:r w:rsidR="0040565A">
        <w:rPr>
          <w:szCs w:val="28"/>
        </w:rPr>
        <w:t>3.7</w:t>
      </w:r>
      <w:r w:rsidRPr="000B3336">
        <w:rPr>
          <w:szCs w:val="28"/>
        </w:rPr>
        <w:t>).</w:t>
      </w:r>
    </w:p>
    <w:p w:rsidR="00D214CC" w:rsidRPr="000B3336" w:rsidRDefault="00D214CC" w:rsidP="00B8166A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</w:p>
    <w:p w:rsidR="00D214CC" w:rsidRPr="000B3336" w:rsidRDefault="00D214CC" w:rsidP="00D214CC">
      <w:pPr>
        <w:tabs>
          <w:tab w:val="num" w:pos="0"/>
          <w:tab w:val="left" w:pos="1080"/>
        </w:tabs>
        <w:ind w:firstLine="720"/>
        <w:jc w:val="center"/>
        <w:rPr>
          <w:b/>
          <w:szCs w:val="28"/>
        </w:rPr>
      </w:pPr>
      <w:r w:rsidRPr="000B3336">
        <w:rPr>
          <w:b/>
          <w:szCs w:val="28"/>
        </w:rPr>
        <w:t>3. Участники Первенства</w:t>
      </w:r>
    </w:p>
    <w:p w:rsidR="00D214CC" w:rsidRPr="000B3336" w:rsidRDefault="00D214CC" w:rsidP="00D214CC">
      <w:pPr>
        <w:tabs>
          <w:tab w:val="num" w:pos="0"/>
          <w:tab w:val="left" w:pos="1080"/>
        </w:tabs>
        <w:ind w:firstLine="720"/>
        <w:jc w:val="center"/>
        <w:rPr>
          <w:b/>
          <w:szCs w:val="28"/>
        </w:rPr>
      </w:pPr>
    </w:p>
    <w:p w:rsidR="00BD048F" w:rsidRPr="000B3336" w:rsidRDefault="00D214CC" w:rsidP="0074761D">
      <w:pPr>
        <w:pStyle w:val="a5"/>
        <w:spacing w:after="0"/>
        <w:ind w:left="0" w:firstLine="720"/>
        <w:jc w:val="both"/>
        <w:rPr>
          <w:szCs w:val="28"/>
        </w:rPr>
      </w:pPr>
      <w:r w:rsidRPr="000B3336">
        <w:rPr>
          <w:szCs w:val="28"/>
        </w:rPr>
        <w:t xml:space="preserve">3.1. К участию в Первенстве приглашаются команды обучающихся </w:t>
      </w:r>
      <w:r w:rsidR="003A1163">
        <w:rPr>
          <w:szCs w:val="28"/>
        </w:rPr>
        <w:t>организаций</w:t>
      </w:r>
      <w:r w:rsidR="007A6848">
        <w:rPr>
          <w:szCs w:val="28"/>
        </w:rPr>
        <w:t xml:space="preserve"> </w:t>
      </w:r>
      <w:r w:rsidRPr="000B3336">
        <w:rPr>
          <w:szCs w:val="28"/>
        </w:rPr>
        <w:t>дополнительного</w:t>
      </w:r>
      <w:r w:rsidR="00570DBA">
        <w:rPr>
          <w:szCs w:val="28"/>
        </w:rPr>
        <w:t xml:space="preserve"> образования</w:t>
      </w:r>
      <w:r w:rsidRPr="000B3336">
        <w:rPr>
          <w:szCs w:val="28"/>
        </w:rPr>
        <w:t xml:space="preserve">, общеобразовательных </w:t>
      </w:r>
      <w:r w:rsidR="003A1163">
        <w:rPr>
          <w:szCs w:val="28"/>
        </w:rPr>
        <w:t>организаций</w:t>
      </w:r>
      <w:r w:rsidRPr="000B3336">
        <w:rPr>
          <w:szCs w:val="28"/>
        </w:rPr>
        <w:t xml:space="preserve"> (далее – Образовательн</w:t>
      </w:r>
      <w:r w:rsidR="003A1163">
        <w:rPr>
          <w:szCs w:val="28"/>
        </w:rPr>
        <w:t>ая</w:t>
      </w:r>
      <w:r w:rsidRPr="000B3336">
        <w:rPr>
          <w:szCs w:val="28"/>
        </w:rPr>
        <w:t xml:space="preserve"> </w:t>
      </w:r>
      <w:r w:rsidR="003A1163">
        <w:rPr>
          <w:szCs w:val="28"/>
        </w:rPr>
        <w:t>организация</w:t>
      </w:r>
      <w:r w:rsidRPr="000B3336">
        <w:rPr>
          <w:szCs w:val="28"/>
        </w:rPr>
        <w:t>), общественных организаций (далее – О</w:t>
      </w:r>
      <w:r w:rsidR="003A1163">
        <w:rPr>
          <w:szCs w:val="28"/>
        </w:rPr>
        <w:t>бщественная о</w:t>
      </w:r>
      <w:r w:rsidRPr="000B3336">
        <w:rPr>
          <w:szCs w:val="28"/>
        </w:rPr>
        <w:t>рганизация) Ярославской области</w:t>
      </w:r>
      <w:r w:rsidR="002E4E87">
        <w:rPr>
          <w:szCs w:val="28"/>
        </w:rPr>
        <w:t>,</w:t>
      </w:r>
      <w:r w:rsidRPr="000B3336">
        <w:rPr>
          <w:szCs w:val="28"/>
        </w:rPr>
        <w:t xml:space="preserve"> </w:t>
      </w:r>
      <w:r w:rsidR="00BD048F" w:rsidRPr="00F64072">
        <w:rPr>
          <w:szCs w:val="28"/>
        </w:rPr>
        <w:t>а также приглашенные участники из других регионов Российской Федерации.</w:t>
      </w:r>
    </w:p>
    <w:p w:rsidR="00D214CC" w:rsidRPr="000B3336" w:rsidRDefault="00D214CC" w:rsidP="0074761D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  <w:r w:rsidRPr="000B3336">
        <w:rPr>
          <w:szCs w:val="28"/>
        </w:rPr>
        <w:t>3.2. Возрастные категории:</w:t>
      </w:r>
    </w:p>
    <w:p w:rsidR="00CC1388" w:rsidRPr="000B3336" w:rsidRDefault="00A67ED5" w:rsidP="0074761D">
      <w:pPr>
        <w:numPr>
          <w:ilvl w:val="0"/>
          <w:numId w:val="13"/>
        </w:numPr>
        <w:ind w:left="0" w:firstLine="720"/>
        <w:jc w:val="both"/>
        <w:rPr>
          <w:szCs w:val="28"/>
        </w:rPr>
      </w:pPr>
      <w:r>
        <w:rPr>
          <w:szCs w:val="28"/>
        </w:rPr>
        <w:t>МЖ–</w:t>
      </w:r>
      <w:r w:rsidR="00E94FF9">
        <w:rPr>
          <w:szCs w:val="28"/>
        </w:rPr>
        <w:t>1</w:t>
      </w:r>
      <w:r w:rsidR="003A1163">
        <w:rPr>
          <w:szCs w:val="28"/>
        </w:rPr>
        <w:t>4</w:t>
      </w:r>
      <w:r w:rsidR="00CC1388" w:rsidRPr="000B3336">
        <w:rPr>
          <w:szCs w:val="28"/>
        </w:rPr>
        <w:t xml:space="preserve"> – </w:t>
      </w:r>
      <w:r w:rsidR="003A1163">
        <w:rPr>
          <w:szCs w:val="28"/>
        </w:rPr>
        <w:t>мальчики и девочки</w:t>
      </w:r>
      <w:r w:rsidR="00CC1388" w:rsidRPr="000B3336">
        <w:rPr>
          <w:szCs w:val="28"/>
        </w:rPr>
        <w:t xml:space="preserve"> до 1</w:t>
      </w:r>
      <w:r w:rsidR="003A1163">
        <w:rPr>
          <w:szCs w:val="28"/>
        </w:rPr>
        <w:t>4</w:t>
      </w:r>
      <w:r w:rsidR="00CC1388" w:rsidRPr="000B3336">
        <w:rPr>
          <w:szCs w:val="28"/>
        </w:rPr>
        <w:t xml:space="preserve"> лет;</w:t>
      </w:r>
    </w:p>
    <w:p w:rsidR="00CC1388" w:rsidRPr="000B3336" w:rsidRDefault="00A67ED5" w:rsidP="0074761D">
      <w:pPr>
        <w:numPr>
          <w:ilvl w:val="0"/>
          <w:numId w:val="13"/>
        </w:numPr>
        <w:ind w:left="0" w:firstLine="720"/>
        <w:jc w:val="both"/>
        <w:rPr>
          <w:szCs w:val="28"/>
        </w:rPr>
      </w:pPr>
      <w:r>
        <w:rPr>
          <w:szCs w:val="28"/>
        </w:rPr>
        <w:t>МЖ–</w:t>
      </w:r>
      <w:r w:rsidR="00E94FF9">
        <w:rPr>
          <w:szCs w:val="28"/>
        </w:rPr>
        <w:t>19</w:t>
      </w:r>
      <w:r w:rsidR="00CC1388" w:rsidRPr="000B3336">
        <w:rPr>
          <w:szCs w:val="28"/>
        </w:rPr>
        <w:t xml:space="preserve"> – юноши и девушки до 19 лет.</w:t>
      </w:r>
    </w:p>
    <w:p w:rsidR="003D6BD7" w:rsidRPr="000B3336" w:rsidRDefault="003D6BD7" w:rsidP="0074761D">
      <w:pPr>
        <w:ind w:firstLine="720"/>
        <w:jc w:val="both"/>
        <w:rPr>
          <w:szCs w:val="28"/>
        </w:rPr>
      </w:pPr>
      <w:r w:rsidRPr="000B3336">
        <w:t xml:space="preserve">Возраст участников определяется по году </w:t>
      </w:r>
      <w:r w:rsidR="00CF7A72" w:rsidRPr="000B3336">
        <w:t>рождения</w:t>
      </w:r>
      <w:r w:rsidRPr="000B3336">
        <w:t>.</w:t>
      </w:r>
    </w:p>
    <w:p w:rsidR="003D6BD7" w:rsidRPr="000B3336" w:rsidRDefault="00CF7A72" w:rsidP="0074761D">
      <w:pPr>
        <w:pStyle w:val="a4"/>
        <w:widowControl/>
        <w:tabs>
          <w:tab w:val="clear" w:pos="4677"/>
          <w:tab w:val="left" w:pos="5640"/>
        </w:tabs>
        <w:ind w:firstLine="720"/>
        <w:rPr>
          <w:color w:val="auto"/>
          <w:sz w:val="28"/>
          <w:szCs w:val="28"/>
        </w:rPr>
      </w:pPr>
      <w:r w:rsidRPr="000B3336">
        <w:rPr>
          <w:color w:val="auto"/>
          <w:sz w:val="28"/>
          <w:szCs w:val="28"/>
        </w:rPr>
        <w:t>3.3</w:t>
      </w:r>
      <w:r w:rsidR="003D6BD7" w:rsidRPr="000B3336">
        <w:rPr>
          <w:color w:val="auto"/>
          <w:sz w:val="28"/>
          <w:szCs w:val="28"/>
        </w:rPr>
        <w:t>. Состав команд</w:t>
      </w:r>
      <w:r w:rsidR="00BF1D0E">
        <w:rPr>
          <w:color w:val="auto"/>
          <w:sz w:val="28"/>
          <w:szCs w:val="28"/>
        </w:rPr>
        <w:t>ы</w:t>
      </w:r>
      <w:r w:rsidR="003D6BD7" w:rsidRPr="000B3336">
        <w:rPr>
          <w:color w:val="auto"/>
          <w:sz w:val="28"/>
          <w:szCs w:val="28"/>
        </w:rPr>
        <w:t xml:space="preserve">: </w:t>
      </w:r>
    </w:p>
    <w:p w:rsidR="003D6BD7" w:rsidRPr="000B3336" w:rsidRDefault="00A67ED5" w:rsidP="0074761D">
      <w:pPr>
        <w:pStyle w:val="a4"/>
        <w:widowControl/>
        <w:numPr>
          <w:ilvl w:val="0"/>
          <w:numId w:val="2"/>
        </w:numPr>
        <w:tabs>
          <w:tab w:val="clear" w:pos="4677"/>
          <w:tab w:val="left" w:pos="5640"/>
        </w:tabs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МЖ–</w:t>
      </w:r>
      <w:r w:rsidR="00E94FF9">
        <w:rPr>
          <w:color w:val="auto"/>
          <w:sz w:val="28"/>
          <w:szCs w:val="28"/>
        </w:rPr>
        <w:t>1</w:t>
      </w:r>
      <w:r w:rsidR="003A1163">
        <w:rPr>
          <w:color w:val="auto"/>
          <w:sz w:val="28"/>
          <w:szCs w:val="28"/>
        </w:rPr>
        <w:t>4</w:t>
      </w:r>
      <w:r w:rsidR="003D6BD7" w:rsidRPr="000B3336">
        <w:rPr>
          <w:color w:val="auto"/>
          <w:sz w:val="28"/>
          <w:szCs w:val="28"/>
        </w:rPr>
        <w:t xml:space="preserve"> – </w:t>
      </w:r>
      <w:r w:rsidR="003A1163" w:rsidRPr="000B3336">
        <w:rPr>
          <w:color w:val="auto"/>
          <w:sz w:val="28"/>
          <w:szCs w:val="28"/>
        </w:rPr>
        <w:t>два мальчика, одна девочка</w:t>
      </w:r>
      <w:r w:rsidR="003D6BD7" w:rsidRPr="000B3336">
        <w:rPr>
          <w:color w:val="auto"/>
          <w:sz w:val="28"/>
          <w:szCs w:val="28"/>
        </w:rPr>
        <w:t>;</w:t>
      </w:r>
    </w:p>
    <w:p w:rsidR="003D6BD7" w:rsidRPr="000B3336" w:rsidRDefault="00A67ED5" w:rsidP="0074761D">
      <w:pPr>
        <w:pStyle w:val="a4"/>
        <w:widowControl/>
        <w:numPr>
          <w:ilvl w:val="0"/>
          <w:numId w:val="2"/>
        </w:numPr>
        <w:tabs>
          <w:tab w:val="clear" w:pos="4677"/>
          <w:tab w:val="left" w:pos="5640"/>
        </w:tabs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МЖ–</w:t>
      </w:r>
      <w:r w:rsidR="003D6BD7" w:rsidRPr="000B3336">
        <w:rPr>
          <w:color w:val="auto"/>
          <w:sz w:val="28"/>
          <w:szCs w:val="28"/>
        </w:rPr>
        <w:t>19 – два юниора, одна юниорка.</w:t>
      </w:r>
    </w:p>
    <w:p w:rsidR="003D6BD7" w:rsidRPr="000B3336" w:rsidRDefault="00CF7A72" w:rsidP="0074761D">
      <w:pPr>
        <w:pStyle w:val="a4"/>
        <w:widowControl/>
        <w:tabs>
          <w:tab w:val="left" w:pos="708"/>
        </w:tabs>
        <w:ind w:firstLine="720"/>
        <w:jc w:val="both"/>
        <w:rPr>
          <w:color w:val="auto"/>
          <w:sz w:val="28"/>
          <w:szCs w:val="28"/>
        </w:rPr>
      </w:pPr>
      <w:r w:rsidRPr="000B3336">
        <w:rPr>
          <w:color w:val="auto"/>
          <w:sz w:val="28"/>
          <w:szCs w:val="28"/>
        </w:rPr>
        <w:t>3.4</w:t>
      </w:r>
      <w:r w:rsidR="003D6BD7" w:rsidRPr="000B3336">
        <w:rPr>
          <w:color w:val="auto"/>
          <w:sz w:val="28"/>
          <w:szCs w:val="28"/>
        </w:rPr>
        <w:t>.</w:t>
      </w:r>
      <w:r w:rsidR="003D6BD7" w:rsidRPr="000B3336">
        <w:rPr>
          <w:color w:val="auto"/>
          <w:szCs w:val="28"/>
        </w:rPr>
        <w:t xml:space="preserve"> </w:t>
      </w:r>
      <w:r w:rsidR="003D6BD7" w:rsidRPr="000B3336">
        <w:rPr>
          <w:color w:val="auto"/>
          <w:sz w:val="28"/>
          <w:szCs w:val="28"/>
        </w:rPr>
        <w:t>Количество участников от Образовательно</w:t>
      </w:r>
      <w:r w:rsidR="003A1163">
        <w:rPr>
          <w:color w:val="auto"/>
          <w:sz w:val="28"/>
          <w:szCs w:val="28"/>
        </w:rPr>
        <w:t>й</w:t>
      </w:r>
      <w:r w:rsidR="003D6BD7" w:rsidRPr="000B3336">
        <w:rPr>
          <w:color w:val="auto"/>
          <w:sz w:val="28"/>
          <w:szCs w:val="28"/>
        </w:rPr>
        <w:t xml:space="preserve"> </w:t>
      </w:r>
      <w:r w:rsidR="003A1163">
        <w:rPr>
          <w:color w:val="auto"/>
          <w:sz w:val="28"/>
          <w:szCs w:val="28"/>
        </w:rPr>
        <w:t>организации</w:t>
      </w:r>
      <w:r w:rsidR="003D6BD7" w:rsidRPr="000B3336">
        <w:rPr>
          <w:color w:val="auto"/>
          <w:sz w:val="28"/>
          <w:szCs w:val="28"/>
        </w:rPr>
        <w:t xml:space="preserve"> </w:t>
      </w:r>
      <w:r w:rsidR="00CE4978">
        <w:rPr>
          <w:color w:val="auto"/>
          <w:sz w:val="28"/>
          <w:szCs w:val="28"/>
        </w:rPr>
        <w:t>(</w:t>
      </w:r>
      <w:r w:rsidR="003D6BD7" w:rsidRPr="000B3336">
        <w:rPr>
          <w:color w:val="auto"/>
          <w:sz w:val="28"/>
          <w:szCs w:val="28"/>
        </w:rPr>
        <w:t>О</w:t>
      </w:r>
      <w:r w:rsidR="003A1163">
        <w:rPr>
          <w:color w:val="auto"/>
          <w:sz w:val="28"/>
          <w:szCs w:val="28"/>
        </w:rPr>
        <w:t>бщественной о</w:t>
      </w:r>
      <w:r w:rsidR="003D6BD7" w:rsidRPr="000B3336">
        <w:rPr>
          <w:color w:val="auto"/>
          <w:sz w:val="28"/>
          <w:szCs w:val="28"/>
        </w:rPr>
        <w:t>рганизации</w:t>
      </w:r>
      <w:r w:rsidR="00CE4978">
        <w:rPr>
          <w:color w:val="auto"/>
          <w:sz w:val="28"/>
          <w:szCs w:val="28"/>
        </w:rPr>
        <w:t>)</w:t>
      </w:r>
      <w:r w:rsidR="003D6BD7" w:rsidRPr="000B3336">
        <w:rPr>
          <w:color w:val="auto"/>
          <w:sz w:val="28"/>
          <w:szCs w:val="28"/>
        </w:rPr>
        <w:t xml:space="preserve"> в Первенстве не ограничено.</w:t>
      </w:r>
    </w:p>
    <w:p w:rsidR="00E37CCF" w:rsidRPr="00EC56DB" w:rsidRDefault="00CF7A72" w:rsidP="0074761D">
      <w:pPr>
        <w:pStyle w:val="a5"/>
        <w:spacing w:after="0"/>
        <w:ind w:left="0" w:firstLine="720"/>
        <w:jc w:val="both"/>
        <w:rPr>
          <w:szCs w:val="28"/>
        </w:rPr>
      </w:pPr>
      <w:r w:rsidRPr="000B3336">
        <w:rPr>
          <w:szCs w:val="28"/>
        </w:rPr>
        <w:t>3.5</w:t>
      </w:r>
      <w:r w:rsidR="003D6BD7" w:rsidRPr="000B3336">
        <w:rPr>
          <w:szCs w:val="28"/>
        </w:rPr>
        <w:t xml:space="preserve">. </w:t>
      </w:r>
      <w:r w:rsidR="00E37CCF">
        <w:rPr>
          <w:szCs w:val="28"/>
        </w:rPr>
        <w:t>На Первенство участников сопровождает</w:t>
      </w:r>
      <w:r w:rsidR="00E37CCF" w:rsidRPr="00EC56DB">
        <w:rPr>
          <w:szCs w:val="28"/>
        </w:rPr>
        <w:t xml:space="preserve"> </w:t>
      </w:r>
      <w:r w:rsidR="002960EF">
        <w:rPr>
          <w:szCs w:val="28"/>
        </w:rPr>
        <w:t>тренер-</w:t>
      </w:r>
      <w:r w:rsidR="00E37CCF" w:rsidRPr="00EC56DB">
        <w:rPr>
          <w:szCs w:val="28"/>
        </w:rPr>
        <w:t>руководитель</w:t>
      </w:r>
      <w:r w:rsidR="00E37CCF">
        <w:rPr>
          <w:szCs w:val="28"/>
        </w:rPr>
        <w:t>, назначенный приказом направляюще</w:t>
      </w:r>
      <w:r w:rsidR="003A1163">
        <w:rPr>
          <w:szCs w:val="28"/>
        </w:rPr>
        <w:t>й</w:t>
      </w:r>
      <w:r w:rsidR="00E37CCF">
        <w:rPr>
          <w:szCs w:val="28"/>
        </w:rPr>
        <w:t xml:space="preserve"> Образовательно</w:t>
      </w:r>
      <w:r w:rsidR="003A1163">
        <w:rPr>
          <w:szCs w:val="28"/>
        </w:rPr>
        <w:t>й</w:t>
      </w:r>
      <w:r w:rsidR="00E37CCF">
        <w:rPr>
          <w:szCs w:val="28"/>
        </w:rPr>
        <w:t xml:space="preserve"> </w:t>
      </w:r>
      <w:r w:rsidR="003A1163">
        <w:rPr>
          <w:szCs w:val="28"/>
        </w:rPr>
        <w:t>организации</w:t>
      </w:r>
      <w:r w:rsidR="00E37CCF">
        <w:rPr>
          <w:szCs w:val="28"/>
        </w:rPr>
        <w:t xml:space="preserve"> (О</w:t>
      </w:r>
      <w:r w:rsidR="003A1163">
        <w:rPr>
          <w:szCs w:val="28"/>
        </w:rPr>
        <w:t>бщественной о</w:t>
      </w:r>
      <w:r w:rsidR="00E37CCF">
        <w:rPr>
          <w:szCs w:val="28"/>
        </w:rPr>
        <w:t>рганизации), который</w:t>
      </w:r>
      <w:r w:rsidR="00E37CCF" w:rsidRPr="00EC56DB">
        <w:rPr>
          <w:szCs w:val="28"/>
        </w:rPr>
        <w:t xml:space="preserve"> </w:t>
      </w:r>
      <w:r w:rsidR="00E37CCF">
        <w:rPr>
          <w:szCs w:val="28"/>
        </w:rPr>
        <w:t>н</w:t>
      </w:r>
      <w:r w:rsidR="00E37CCF" w:rsidRPr="00EC56DB">
        <w:rPr>
          <w:szCs w:val="28"/>
        </w:rPr>
        <w:t>ес</w:t>
      </w:r>
      <w:r w:rsidR="00E37CCF">
        <w:rPr>
          <w:szCs w:val="28"/>
        </w:rPr>
        <w:t>ё</w:t>
      </w:r>
      <w:r w:rsidR="00E37CCF" w:rsidRPr="00EC56DB">
        <w:rPr>
          <w:szCs w:val="28"/>
        </w:rPr>
        <w:t xml:space="preserve">т ответственность за жизнь и здоровье </w:t>
      </w:r>
      <w:r w:rsidR="00E37CCF">
        <w:rPr>
          <w:szCs w:val="28"/>
        </w:rPr>
        <w:t>участников</w:t>
      </w:r>
      <w:r w:rsidR="00E37CCF" w:rsidRPr="00EC56DB">
        <w:rPr>
          <w:szCs w:val="28"/>
        </w:rPr>
        <w:t xml:space="preserve"> в пути следования к месту </w:t>
      </w:r>
      <w:r w:rsidR="00E37CCF">
        <w:rPr>
          <w:szCs w:val="28"/>
        </w:rPr>
        <w:t>проведения Первенства</w:t>
      </w:r>
      <w:r w:rsidR="00E37CCF" w:rsidRPr="00EC56DB">
        <w:rPr>
          <w:szCs w:val="28"/>
        </w:rPr>
        <w:t xml:space="preserve"> и обратно, а так</w:t>
      </w:r>
      <w:r w:rsidR="00E37CCF">
        <w:rPr>
          <w:szCs w:val="28"/>
        </w:rPr>
        <w:t xml:space="preserve">же во время проведения </w:t>
      </w:r>
      <w:r w:rsidR="00A67ED5" w:rsidRPr="00F64072">
        <w:rPr>
          <w:szCs w:val="28"/>
        </w:rPr>
        <w:t>Первенства</w:t>
      </w:r>
      <w:r w:rsidR="00E37CCF" w:rsidRPr="00EC56DB">
        <w:rPr>
          <w:szCs w:val="28"/>
        </w:rPr>
        <w:t>.</w:t>
      </w:r>
    </w:p>
    <w:p w:rsidR="00492A8A" w:rsidRPr="00890B28" w:rsidRDefault="00492A8A" w:rsidP="00492A8A">
      <w:pPr>
        <w:pStyle w:val="a4"/>
        <w:widowControl/>
        <w:tabs>
          <w:tab w:val="clear" w:pos="4677"/>
          <w:tab w:val="left" w:pos="5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90B28">
        <w:rPr>
          <w:sz w:val="28"/>
          <w:szCs w:val="28"/>
        </w:rPr>
        <w:t>. При регистрации тренер-руководитель предоставляет в мандатную комиссию следующие документы:</w:t>
      </w:r>
    </w:p>
    <w:p w:rsidR="00492A8A" w:rsidRPr="00F4635D" w:rsidRDefault="00492A8A" w:rsidP="00492A8A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0B3336">
        <w:rPr>
          <w:szCs w:val="28"/>
        </w:rPr>
        <w:t xml:space="preserve">заявку </w:t>
      </w:r>
      <w:r w:rsidRPr="000B3336">
        <w:rPr>
          <w:spacing w:val="-4"/>
          <w:szCs w:val="28"/>
        </w:rPr>
        <w:t>на участие в Первенстве по форме</w:t>
      </w:r>
      <w:r>
        <w:rPr>
          <w:spacing w:val="-4"/>
          <w:szCs w:val="28"/>
        </w:rPr>
        <w:t xml:space="preserve"> в соответствии с</w:t>
      </w:r>
      <w:r w:rsidRPr="000B3336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п</w:t>
      </w:r>
      <w:r w:rsidRPr="000B3336">
        <w:rPr>
          <w:spacing w:val="-4"/>
          <w:szCs w:val="28"/>
        </w:rPr>
        <w:t>риложени</w:t>
      </w:r>
      <w:r>
        <w:rPr>
          <w:spacing w:val="-4"/>
          <w:szCs w:val="28"/>
        </w:rPr>
        <w:t>ем 1</w:t>
      </w:r>
      <w:r w:rsidRPr="000B3336">
        <w:rPr>
          <w:spacing w:val="-4"/>
          <w:szCs w:val="28"/>
        </w:rPr>
        <w:t xml:space="preserve"> к </w:t>
      </w:r>
      <w:r>
        <w:rPr>
          <w:spacing w:val="-4"/>
          <w:szCs w:val="28"/>
        </w:rPr>
        <w:t>настоящему</w:t>
      </w:r>
      <w:r w:rsidRPr="000B3336">
        <w:rPr>
          <w:spacing w:val="-4"/>
          <w:szCs w:val="28"/>
        </w:rPr>
        <w:t xml:space="preserve"> Положению;</w:t>
      </w:r>
    </w:p>
    <w:p w:rsidR="00492A8A" w:rsidRPr="000B3336" w:rsidRDefault="00492A8A" w:rsidP="00492A8A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по форме в соответствии с приложением 2 или приложением 3 к настоящему Положению;</w:t>
      </w:r>
    </w:p>
    <w:p w:rsidR="00492A8A" w:rsidRDefault="00492A8A" w:rsidP="00492A8A">
      <w:pPr>
        <w:numPr>
          <w:ilvl w:val="1"/>
          <w:numId w:val="5"/>
        </w:numPr>
        <w:tabs>
          <w:tab w:val="left" w:pos="0"/>
          <w:tab w:val="left" w:pos="840"/>
          <w:tab w:val="num" w:pos="1080"/>
        </w:tabs>
        <w:ind w:left="0" w:firstLine="709"/>
        <w:jc w:val="both"/>
        <w:rPr>
          <w:szCs w:val="28"/>
        </w:rPr>
      </w:pPr>
      <w:r w:rsidRPr="000B3336">
        <w:rPr>
          <w:spacing w:val="-4"/>
          <w:szCs w:val="28"/>
        </w:rPr>
        <w:t>копию приказа о командировании и назначении</w:t>
      </w:r>
      <w:r w:rsidRPr="000B3336">
        <w:rPr>
          <w:szCs w:val="28"/>
        </w:rPr>
        <w:t xml:space="preserve"> тренера-руководителя команды ответственным за жизнь и здоровье детей, заверенную</w:t>
      </w:r>
      <w:r>
        <w:rPr>
          <w:szCs w:val="28"/>
        </w:rPr>
        <w:t xml:space="preserve"> подписью руководителя и</w:t>
      </w:r>
      <w:r w:rsidRPr="000B3336">
        <w:rPr>
          <w:szCs w:val="28"/>
        </w:rPr>
        <w:t xml:space="preserve"> печатью Образователь</w:t>
      </w:r>
      <w:r>
        <w:rPr>
          <w:szCs w:val="28"/>
        </w:rPr>
        <w:t>ной организации (</w:t>
      </w:r>
      <w:r w:rsidRPr="000B3336">
        <w:rPr>
          <w:szCs w:val="28"/>
        </w:rPr>
        <w:t>О</w:t>
      </w:r>
      <w:r>
        <w:rPr>
          <w:szCs w:val="28"/>
        </w:rPr>
        <w:t>бщественной о</w:t>
      </w:r>
      <w:r w:rsidRPr="000B3336">
        <w:rPr>
          <w:szCs w:val="28"/>
        </w:rPr>
        <w:t>рганизации</w:t>
      </w:r>
      <w:r>
        <w:rPr>
          <w:szCs w:val="28"/>
        </w:rPr>
        <w:t>)</w:t>
      </w:r>
      <w:r w:rsidRPr="000B3336">
        <w:rPr>
          <w:szCs w:val="28"/>
        </w:rPr>
        <w:t>.</w:t>
      </w:r>
    </w:p>
    <w:p w:rsidR="00492A8A" w:rsidRPr="000B3336" w:rsidRDefault="00492A8A" w:rsidP="00492A8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0B3336">
        <w:rPr>
          <w:szCs w:val="28"/>
        </w:rPr>
        <w:t>. Каждый участник Первенства предоставляет в мандатную комиссию</w:t>
      </w:r>
      <w:r>
        <w:rPr>
          <w:szCs w:val="28"/>
        </w:rPr>
        <w:t>:</w:t>
      </w:r>
    </w:p>
    <w:p w:rsidR="00492A8A" w:rsidRPr="000B3336" w:rsidRDefault="00492A8A" w:rsidP="00492A8A">
      <w:pPr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0B3336">
        <w:rPr>
          <w:szCs w:val="28"/>
        </w:rPr>
        <w:t>свидетельство о рождении или паспорт (участники с 14 лет);</w:t>
      </w:r>
    </w:p>
    <w:p w:rsidR="00492A8A" w:rsidRPr="000B3336" w:rsidRDefault="00492A8A" w:rsidP="00492A8A">
      <w:pPr>
        <w:numPr>
          <w:ilvl w:val="1"/>
          <w:numId w:val="5"/>
        </w:numPr>
        <w:tabs>
          <w:tab w:val="left" w:pos="0"/>
          <w:tab w:val="left" w:pos="840"/>
          <w:tab w:val="num" w:pos="1080"/>
        </w:tabs>
        <w:ind w:left="0" w:firstLine="709"/>
        <w:jc w:val="both"/>
        <w:rPr>
          <w:szCs w:val="28"/>
        </w:rPr>
      </w:pPr>
      <w:r w:rsidRPr="000B3336">
        <w:rPr>
          <w:szCs w:val="28"/>
        </w:rPr>
        <w:t>справку от врача о допуске к соревнованиям Первенства;</w:t>
      </w:r>
    </w:p>
    <w:p w:rsidR="00492A8A" w:rsidRDefault="00492A8A" w:rsidP="00492A8A">
      <w:pPr>
        <w:numPr>
          <w:ilvl w:val="1"/>
          <w:numId w:val="6"/>
        </w:numPr>
        <w:tabs>
          <w:tab w:val="num" w:pos="0"/>
          <w:tab w:val="left" w:pos="7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5D2CD1">
        <w:rPr>
          <w:szCs w:val="28"/>
        </w:rPr>
        <w:t xml:space="preserve">страховой полис участника </w:t>
      </w:r>
      <w:r>
        <w:rPr>
          <w:szCs w:val="28"/>
        </w:rPr>
        <w:t>П</w:t>
      </w:r>
      <w:r w:rsidRPr="005D2CD1">
        <w:rPr>
          <w:szCs w:val="28"/>
        </w:rPr>
        <w:t>ервенства от несчастного случая</w:t>
      </w:r>
      <w:r>
        <w:rPr>
          <w:szCs w:val="28"/>
        </w:rPr>
        <w:t>.</w:t>
      </w:r>
    </w:p>
    <w:p w:rsidR="00AE66EA" w:rsidRDefault="00AE66EA" w:rsidP="003D6BD7">
      <w:pPr>
        <w:ind w:firstLine="709"/>
        <w:jc w:val="center"/>
        <w:rPr>
          <w:b/>
          <w:szCs w:val="28"/>
        </w:rPr>
      </w:pPr>
    </w:p>
    <w:p w:rsidR="003D6BD7" w:rsidRPr="000B3336" w:rsidRDefault="003D6BD7" w:rsidP="003D6BD7">
      <w:pPr>
        <w:ind w:firstLine="709"/>
        <w:jc w:val="center"/>
        <w:rPr>
          <w:szCs w:val="28"/>
        </w:rPr>
      </w:pPr>
      <w:r w:rsidRPr="000B3336">
        <w:rPr>
          <w:b/>
          <w:szCs w:val="28"/>
        </w:rPr>
        <w:lastRenderedPageBreak/>
        <w:t>4. Сроки, порядок и условия проведения</w:t>
      </w:r>
      <w:r w:rsidRPr="000B3336">
        <w:rPr>
          <w:szCs w:val="28"/>
        </w:rPr>
        <w:t xml:space="preserve"> </w:t>
      </w:r>
      <w:r w:rsidRPr="000B3336">
        <w:rPr>
          <w:b/>
          <w:szCs w:val="28"/>
        </w:rPr>
        <w:t>Первенства</w:t>
      </w:r>
    </w:p>
    <w:p w:rsidR="003D6BD7" w:rsidRPr="000B3336" w:rsidRDefault="003D6BD7" w:rsidP="00890B28">
      <w:pPr>
        <w:ind w:left="720"/>
        <w:jc w:val="both"/>
        <w:rPr>
          <w:szCs w:val="28"/>
        </w:rPr>
      </w:pPr>
    </w:p>
    <w:p w:rsidR="003D6BD7" w:rsidRPr="000B3336" w:rsidRDefault="003D6BD7" w:rsidP="00570DBA">
      <w:pPr>
        <w:ind w:firstLine="709"/>
        <w:jc w:val="both"/>
        <w:rPr>
          <w:szCs w:val="28"/>
        </w:rPr>
      </w:pPr>
      <w:r w:rsidRPr="00F64072">
        <w:rPr>
          <w:szCs w:val="28"/>
        </w:rPr>
        <w:t>4.1.</w:t>
      </w:r>
      <w:r w:rsidRPr="000B3336">
        <w:rPr>
          <w:szCs w:val="28"/>
        </w:rPr>
        <w:t xml:space="preserve"> Первенство провод</w:t>
      </w:r>
      <w:r w:rsidR="00E37CCF">
        <w:rPr>
          <w:szCs w:val="28"/>
        </w:rPr>
        <w:t xml:space="preserve">ится </w:t>
      </w:r>
      <w:r w:rsidR="00570DBA">
        <w:rPr>
          <w:szCs w:val="28"/>
        </w:rPr>
        <w:t>0</w:t>
      </w:r>
      <w:r w:rsidR="007A6848">
        <w:rPr>
          <w:szCs w:val="28"/>
        </w:rPr>
        <w:t>7</w:t>
      </w:r>
      <w:r w:rsidR="00570DBA">
        <w:rPr>
          <w:szCs w:val="28"/>
        </w:rPr>
        <w:t>-</w:t>
      </w:r>
      <w:r w:rsidR="007A6848">
        <w:rPr>
          <w:szCs w:val="28"/>
        </w:rPr>
        <w:t>09</w:t>
      </w:r>
      <w:r w:rsidR="00EA5D88" w:rsidRPr="000B3336">
        <w:rPr>
          <w:szCs w:val="28"/>
        </w:rPr>
        <w:t xml:space="preserve"> апреля 201</w:t>
      </w:r>
      <w:r w:rsidR="007A6848">
        <w:rPr>
          <w:szCs w:val="28"/>
        </w:rPr>
        <w:t>7</w:t>
      </w:r>
      <w:r w:rsidR="00EA5D88" w:rsidRPr="000B3336">
        <w:rPr>
          <w:szCs w:val="28"/>
        </w:rPr>
        <w:t xml:space="preserve"> года в городе</w:t>
      </w:r>
      <w:r w:rsidR="00F245EC" w:rsidRPr="000B3336">
        <w:rPr>
          <w:szCs w:val="28"/>
        </w:rPr>
        <w:t xml:space="preserve"> Ярославле.</w:t>
      </w:r>
    </w:p>
    <w:p w:rsidR="00890B28" w:rsidRPr="00890B28" w:rsidRDefault="00DF7493" w:rsidP="00492A8A">
      <w:pPr>
        <w:pStyle w:val="a4"/>
        <w:widowControl/>
        <w:tabs>
          <w:tab w:val="clear" w:pos="4677"/>
          <w:tab w:val="left" w:pos="5640"/>
        </w:tabs>
        <w:ind w:firstLine="709"/>
        <w:jc w:val="both"/>
        <w:rPr>
          <w:sz w:val="28"/>
          <w:szCs w:val="28"/>
        </w:rPr>
      </w:pPr>
      <w:r w:rsidRPr="00F64072">
        <w:rPr>
          <w:color w:val="auto"/>
          <w:sz w:val="28"/>
          <w:szCs w:val="28"/>
        </w:rPr>
        <w:t>4.</w:t>
      </w:r>
      <w:r w:rsidR="00F64072" w:rsidRPr="00F64072">
        <w:rPr>
          <w:color w:val="auto"/>
          <w:sz w:val="28"/>
          <w:szCs w:val="28"/>
        </w:rPr>
        <w:t>2</w:t>
      </w:r>
      <w:r w:rsidRPr="00F64072">
        <w:rPr>
          <w:color w:val="auto"/>
          <w:sz w:val="28"/>
          <w:szCs w:val="28"/>
        </w:rPr>
        <w:t>.</w:t>
      </w:r>
      <w:r w:rsidRPr="00890B28">
        <w:rPr>
          <w:sz w:val="28"/>
          <w:szCs w:val="28"/>
        </w:rPr>
        <w:t xml:space="preserve"> </w:t>
      </w:r>
      <w:r w:rsidR="00AE321E" w:rsidRPr="00890B28">
        <w:rPr>
          <w:sz w:val="28"/>
          <w:szCs w:val="28"/>
        </w:rPr>
        <w:t>З</w:t>
      </w:r>
      <w:r w:rsidR="003D5508" w:rsidRPr="00890B28">
        <w:rPr>
          <w:sz w:val="28"/>
          <w:szCs w:val="28"/>
        </w:rPr>
        <w:t>аявки на участие в Первенстве принимаются до</w:t>
      </w:r>
      <w:r w:rsidR="00266F91" w:rsidRPr="00890B28">
        <w:rPr>
          <w:sz w:val="28"/>
          <w:szCs w:val="28"/>
        </w:rPr>
        <w:t xml:space="preserve"> </w:t>
      </w:r>
      <w:r w:rsidR="00EA5D88" w:rsidRPr="00890B28">
        <w:rPr>
          <w:sz w:val="28"/>
          <w:szCs w:val="28"/>
        </w:rPr>
        <w:t>0</w:t>
      </w:r>
      <w:r w:rsidR="007A6848">
        <w:rPr>
          <w:sz w:val="28"/>
          <w:szCs w:val="28"/>
        </w:rPr>
        <w:t>3</w:t>
      </w:r>
      <w:r w:rsidR="003D5508" w:rsidRPr="00890B28">
        <w:rPr>
          <w:sz w:val="28"/>
          <w:szCs w:val="28"/>
        </w:rPr>
        <w:t xml:space="preserve"> </w:t>
      </w:r>
      <w:r w:rsidR="00266F91" w:rsidRPr="00890B28">
        <w:rPr>
          <w:sz w:val="28"/>
          <w:szCs w:val="28"/>
        </w:rPr>
        <w:t>апреля</w:t>
      </w:r>
      <w:r w:rsidR="003D5508" w:rsidRPr="00890B28">
        <w:rPr>
          <w:sz w:val="28"/>
          <w:szCs w:val="28"/>
        </w:rPr>
        <w:t xml:space="preserve"> </w:t>
      </w:r>
      <w:r w:rsidR="0071475E" w:rsidRPr="00890B28">
        <w:rPr>
          <w:sz w:val="28"/>
          <w:szCs w:val="28"/>
        </w:rPr>
        <w:t>201</w:t>
      </w:r>
      <w:r w:rsidR="007A6848">
        <w:rPr>
          <w:sz w:val="28"/>
          <w:szCs w:val="28"/>
        </w:rPr>
        <w:t>7</w:t>
      </w:r>
      <w:r w:rsidR="00624BB8">
        <w:rPr>
          <w:sz w:val="28"/>
          <w:szCs w:val="28"/>
        </w:rPr>
        <w:t xml:space="preserve"> </w:t>
      </w:r>
      <w:r w:rsidR="0071475E" w:rsidRPr="00890B28">
        <w:rPr>
          <w:sz w:val="28"/>
          <w:szCs w:val="28"/>
        </w:rPr>
        <w:t xml:space="preserve">года </w:t>
      </w:r>
      <w:r w:rsidR="003D5508" w:rsidRPr="00890B28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50000, г"/>
        </w:smartTagPr>
        <w:r w:rsidR="003D5508" w:rsidRPr="00890B28">
          <w:rPr>
            <w:sz w:val="28"/>
            <w:szCs w:val="28"/>
          </w:rPr>
          <w:t>150000, г</w:t>
        </w:r>
      </w:smartTag>
      <w:r w:rsidR="003D5508" w:rsidRPr="00890B28">
        <w:rPr>
          <w:sz w:val="28"/>
          <w:szCs w:val="28"/>
        </w:rPr>
        <w:t xml:space="preserve">. Ярославль, ул. Республиканская, д. 51, </w:t>
      </w:r>
      <w:r w:rsidR="00203BE8" w:rsidRPr="00890B28">
        <w:rPr>
          <w:sz w:val="28"/>
          <w:szCs w:val="28"/>
        </w:rPr>
        <w:t>ГОАУ</w:t>
      </w:r>
      <w:r w:rsidR="003D5508" w:rsidRPr="00890B28">
        <w:rPr>
          <w:sz w:val="28"/>
          <w:szCs w:val="28"/>
        </w:rPr>
        <w:t xml:space="preserve"> </w:t>
      </w:r>
      <w:r w:rsidR="00570DBA">
        <w:rPr>
          <w:sz w:val="28"/>
          <w:szCs w:val="28"/>
        </w:rPr>
        <w:t xml:space="preserve">ДО </w:t>
      </w:r>
      <w:r w:rsidR="003D5508" w:rsidRPr="00890B28">
        <w:rPr>
          <w:sz w:val="28"/>
          <w:szCs w:val="28"/>
        </w:rPr>
        <w:t>ЯО ЦДЮТ</w:t>
      </w:r>
      <w:r w:rsidR="002960EF" w:rsidRPr="00890B28">
        <w:rPr>
          <w:sz w:val="28"/>
          <w:szCs w:val="28"/>
        </w:rPr>
        <w:t xml:space="preserve">Т, </w:t>
      </w:r>
      <w:r w:rsidR="000E1E21" w:rsidRPr="00DE20D9">
        <w:rPr>
          <w:sz w:val="28"/>
          <w:szCs w:val="28"/>
        </w:rPr>
        <w:t xml:space="preserve">отдел </w:t>
      </w:r>
      <w:r w:rsidR="000E1E21">
        <w:rPr>
          <w:sz w:val="28"/>
          <w:szCs w:val="28"/>
        </w:rPr>
        <w:t xml:space="preserve">организационной и </w:t>
      </w:r>
      <w:r w:rsidR="000E1E21" w:rsidRPr="00DE20D9">
        <w:rPr>
          <w:sz w:val="28"/>
          <w:szCs w:val="28"/>
        </w:rPr>
        <w:t>методическ</w:t>
      </w:r>
      <w:r w:rsidR="000E1E21">
        <w:rPr>
          <w:sz w:val="28"/>
          <w:szCs w:val="28"/>
        </w:rPr>
        <w:t>ой работы</w:t>
      </w:r>
      <w:r w:rsidR="002960EF" w:rsidRPr="00890B28">
        <w:rPr>
          <w:sz w:val="28"/>
          <w:szCs w:val="28"/>
        </w:rPr>
        <w:t xml:space="preserve">, каб. </w:t>
      </w:r>
      <w:r w:rsidR="003D5508" w:rsidRPr="00890B28">
        <w:rPr>
          <w:sz w:val="28"/>
          <w:szCs w:val="28"/>
        </w:rPr>
        <w:t>1</w:t>
      </w:r>
      <w:r w:rsidR="00F33B19">
        <w:rPr>
          <w:sz w:val="28"/>
          <w:szCs w:val="28"/>
        </w:rPr>
        <w:t>2</w:t>
      </w:r>
      <w:r w:rsidR="003D5508" w:rsidRPr="00890B28">
        <w:rPr>
          <w:sz w:val="28"/>
          <w:szCs w:val="28"/>
        </w:rPr>
        <w:t xml:space="preserve">; по </w:t>
      </w:r>
      <w:r w:rsidR="00624BB8">
        <w:rPr>
          <w:sz w:val="28"/>
          <w:szCs w:val="28"/>
        </w:rPr>
        <w:t>телефону</w:t>
      </w:r>
      <w:r w:rsidR="00F4635D">
        <w:rPr>
          <w:sz w:val="28"/>
          <w:szCs w:val="28"/>
        </w:rPr>
        <w:t xml:space="preserve">: 30-42-76; </w:t>
      </w:r>
      <w:r w:rsidR="00041BBA" w:rsidRPr="00890B28">
        <w:rPr>
          <w:sz w:val="28"/>
          <w:szCs w:val="28"/>
        </w:rPr>
        <w:t>по электронному адресу</w:t>
      </w:r>
      <w:r w:rsidR="003D5508" w:rsidRPr="00890B28">
        <w:rPr>
          <w:sz w:val="28"/>
          <w:szCs w:val="28"/>
        </w:rPr>
        <w:t xml:space="preserve">: </w:t>
      </w:r>
      <w:hyperlink r:id="rId8" w:history="1">
        <w:r w:rsidR="00890B28" w:rsidRPr="00890B28">
          <w:rPr>
            <w:rStyle w:val="a7"/>
            <w:sz w:val="28"/>
            <w:szCs w:val="28"/>
            <w:lang w:val="en-US"/>
          </w:rPr>
          <w:t>cttuyar</w:t>
        </w:r>
        <w:r w:rsidR="00890B28" w:rsidRPr="00890B28">
          <w:rPr>
            <w:rStyle w:val="a7"/>
            <w:sz w:val="28"/>
            <w:szCs w:val="28"/>
          </w:rPr>
          <w:t>@</w:t>
        </w:r>
        <w:r w:rsidR="00890B28" w:rsidRPr="00890B28">
          <w:rPr>
            <w:rStyle w:val="a7"/>
            <w:sz w:val="28"/>
            <w:szCs w:val="28"/>
            <w:lang w:val="en-US"/>
          </w:rPr>
          <w:t>mail</w:t>
        </w:r>
        <w:r w:rsidR="00890B28" w:rsidRPr="00890B28">
          <w:rPr>
            <w:rStyle w:val="a7"/>
            <w:sz w:val="28"/>
            <w:szCs w:val="28"/>
          </w:rPr>
          <w:t>.</w:t>
        </w:r>
        <w:r w:rsidR="00890B28" w:rsidRPr="00890B28">
          <w:rPr>
            <w:rStyle w:val="a7"/>
            <w:sz w:val="28"/>
            <w:szCs w:val="28"/>
            <w:lang w:val="en-US"/>
          </w:rPr>
          <w:t>ru</w:t>
        </w:r>
      </w:hyperlink>
      <w:r w:rsidR="00041BBA" w:rsidRPr="00890B28">
        <w:rPr>
          <w:sz w:val="28"/>
          <w:szCs w:val="28"/>
        </w:rPr>
        <w:t>.</w:t>
      </w:r>
    </w:p>
    <w:p w:rsidR="00624BB8" w:rsidRPr="000B3336" w:rsidRDefault="00F64072" w:rsidP="0074761D">
      <w:pPr>
        <w:pStyle w:val="a4"/>
        <w:widowControl/>
        <w:tabs>
          <w:tab w:val="clear" w:pos="4677"/>
          <w:tab w:val="left" w:pos="56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="00624BB8" w:rsidRPr="00F64072">
        <w:rPr>
          <w:color w:val="auto"/>
          <w:sz w:val="28"/>
          <w:szCs w:val="28"/>
        </w:rPr>
        <w:t>.</w:t>
      </w:r>
      <w:r w:rsidR="00624BB8" w:rsidRPr="000B3336">
        <w:rPr>
          <w:color w:val="auto"/>
          <w:sz w:val="28"/>
          <w:szCs w:val="28"/>
        </w:rPr>
        <w:t xml:space="preserve"> Соревнования проводятся в лично-командном зачёте. </w:t>
      </w:r>
    </w:p>
    <w:p w:rsidR="003D6BD7" w:rsidRPr="005D2CD1" w:rsidRDefault="00F64072" w:rsidP="000F0319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8"/>
        </w:rPr>
      </w:pPr>
      <w:r w:rsidRPr="005D2CD1">
        <w:rPr>
          <w:szCs w:val="28"/>
        </w:rPr>
        <w:t>4.</w:t>
      </w:r>
      <w:r w:rsidR="000F0319">
        <w:rPr>
          <w:szCs w:val="28"/>
        </w:rPr>
        <w:t>4</w:t>
      </w:r>
      <w:r w:rsidR="003D6BD7" w:rsidRPr="005D2CD1">
        <w:rPr>
          <w:szCs w:val="28"/>
        </w:rPr>
        <w:t>. Программа Первенства:</w:t>
      </w:r>
    </w:p>
    <w:p w:rsidR="003D6BD7" w:rsidRPr="000B3336" w:rsidRDefault="00EE5ECC" w:rsidP="0074761D">
      <w:pPr>
        <w:numPr>
          <w:ilvl w:val="0"/>
          <w:numId w:val="15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0</w:t>
      </w:r>
      <w:r w:rsidR="007A6848">
        <w:rPr>
          <w:szCs w:val="28"/>
        </w:rPr>
        <w:t>7</w:t>
      </w:r>
      <w:r w:rsidR="003D6BD7" w:rsidRPr="000B3336">
        <w:rPr>
          <w:szCs w:val="28"/>
        </w:rPr>
        <w:t xml:space="preserve"> апреля – заезд, размещение </w:t>
      </w:r>
      <w:r w:rsidR="00EA5D88" w:rsidRPr="000B3336">
        <w:rPr>
          <w:szCs w:val="28"/>
        </w:rPr>
        <w:t>участников</w:t>
      </w:r>
      <w:r w:rsidR="003D6BD7" w:rsidRPr="000B3336">
        <w:rPr>
          <w:szCs w:val="28"/>
        </w:rPr>
        <w:t>, регистрация, жеребь</w:t>
      </w:r>
      <w:r w:rsidR="00EA5D88" w:rsidRPr="000B3336">
        <w:rPr>
          <w:szCs w:val="28"/>
        </w:rPr>
        <w:t>ё</w:t>
      </w:r>
      <w:r w:rsidR="003D6BD7" w:rsidRPr="000B3336">
        <w:rPr>
          <w:szCs w:val="28"/>
        </w:rPr>
        <w:t>вка;</w:t>
      </w:r>
    </w:p>
    <w:p w:rsidR="00043269" w:rsidRPr="00043269" w:rsidRDefault="00EE5ECC" w:rsidP="0074761D">
      <w:pPr>
        <w:pStyle w:val="3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</w:rPr>
        <w:t>0</w:t>
      </w:r>
      <w:r w:rsidR="007A6848">
        <w:rPr>
          <w:sz w:val="28"/>
        </w:rPr>
        <w:t>8</w:t>
      </w:r>
      <w:r w:rsidR="00EA5D88" w:rsidRPr="000B3336">
        <w:rPr>
          <w:sz w:val="28"/>
        </w:rPr>
        <w:t xml:space="preserve"> апреля – открытие Первенства</w:t>
      </w:r>
      <w:r w:rsidR="00E94FF9">
        <w:rPr>
          <w:sz w:val="28"/>
        </w:rPr>
        <w:t xml:space="preserve">. </w:t>
      </w:r>
      <w:proofErr w:type="spellStart"/>
      <w:r w:rsidR="00E94FF9">
        <w:rPr>
          <w:sz w:val="28"/>
        </w:rPr>
        <w:t>Радиоориентирование</w:t>
      </w:r>
      <w:proofErr w:type="spellEnd"/>
      <w:r w:rsidR="00E94FF9">
        <w:rPr>
          <w:sz w:val="28"/>
        </w:rPr>
        <w:t>.</w:t>
      </w:r>
    </w:p>
    <w:p w:rsidR="00DE20D9" w:rsidRPr="00DE20D9" w:rsidRDefault="007A6848" w:rsidP="00EE5ECC">
      <w:pPr>
        <w:pStyle w:val="3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09</w:t>
      </w:r>
      <w:r w:rsidR="00E94FF9">
        <w:rPr>
          <w:sz w:val="28"/>
          <w:szCs w:val="28"/>
        </w:rPr>
        <w:t xml:space="preserve"> апреля – Спринт</w:t>
      </w:r>
      <w:r w:rsidR="00EA5D88" w:rsidRPr="00DE20D9">
        <w:rPr>
          <w:sz w:val="28"/>
          <w:szCs w:val="28"/>
        </w:rPr>
        <w:t xml:space="preserve">. </w:t>
      </w:r>
      <w:r w:rsidR="00DE20D9" w:rsidRPr="00DE20D9">
        <w:rPr>
          <w:sz w:val="28"/>
          <w:szCs w:val="28"/>
        </w:rPr>
        <w:t xml:space="preserve">Закрытие Первенства, награждение. </w:t>
      </w:r>
    </w:p>
    <w:p w:rsidR="00043269" w:rsidRPr="00DE20D9" w:rsidRDefault="00F64072" w:rsidP="000F0319">
      <w:pPr>
        <w:pStyle w:val="3"/>
        <w:tabs>
          <w:tab w:val="left" w:pos="1080"/>
        </w:tabs>
        <w:ind w:firstLine="720"/>
        <w:rPr>
          <w:sz w:val="28"/>
          <w:szCs w:val="28"/>
        </w:rPr>
      </w:pPr>
      <w:r w:rsidRPr="00DE20D9">
        <w:rPr>
          <w:sz w:val="28"/>
          <w:szCs w:val="28"/>
        </w:rPr>
        <w:t>4.</w:t>
      </w:r>
      <w:r w:rsidR="000F0319">
        <w:rPr>
          <w:sz w:val="28"/>
          <w:szCs w:val="28"/>
        </w:rPr>
        <w:t>5</w:t>
      </w:r>
      <w:r w:rsidR="00043269" w:rsidRPr="00DE20D9">
        <w:rPr>
          <w:sz w:val="28"/>
          <w:szCs w:val="28"/>
        </w:rPr>
        <w:t xml:space="preserve">. Регистрация участников Первенства проводится </w:t>
      </w:r>
      <w:r w:rsidR="007468B3">
        <w:rPr>
          <w:sz w:val="28"/>
          <w:szCs w:val="28"/>
        </w:rPr>
        <w:t>0</w:t>
      </w:r>
      <w:r w:rsidR="007A6848">
        <w:rPr>
          <w:sz w:val="28"/>
          <w:szCs w:val="28"/>
        </w:rPr>
        <w:t>7</w:t>
      </w:r>
      <w:r w:rsidR="00043269" w:rsidRPr="00DE20D9">
        <w:rPr>
          <w:sz w:val="28"/>
          <w:szCs w:val="28"/>
        </w:rPr>
        <w:t xml:space="preserve"> апреля 201</w:t>
      </w:r>
      <w:r w:rsidR="007A6848">
        <w:rPr>
          <w:sz w:val="28"/>
          <w:szCs w:val="28"/>
        </w:rPr>
        <w:t>7</w:t>
      </w:r>
      <w:r w:rsidR="007468B3">
        <w:rPr>
          <w:sz w:val="28"/>
          <w:szCs w:val="28"/>
        </w:rPr>
        <w:t xml:space="preserve"> </w:t>
      </w:r>
      <w:r w:rsidR="00043269" w:rsidRPr="00DE20D9">
        <w:rPr>
          <w:sz w:val="28"/>
          <w:szCs w:val="28"/>
        </w:rPr>
        <w:t xml:space="preserve">года по адресу: </w:t>
      </w:r>
      <w:smartTag w:uri="urn:schemas-microsoft-com:office:smarttags" w:element="metricconverter">
        <w:smartTagPr>
          <w:attr w:name="ProductID" w:val="150000, г"/>
        </w:smartTagPr>
        <w:r w:rsidR="00043269" w:rsidRPr="00DE20D9">
          <w:rPr>
            <w:sz w:val="28"/>
            <w:szCs w:val="28"/>
          </w:rPr>
          <w:t>150000, г</w:t>
        </w:r>
      </w:smartTag>
      <w:r w:rsidR="00043269" w:rsidRPr="00DE20D9">
        <w:rPr>
          <w:sz w:val="28"/>
          <w:szCs w:val="28"/>
        </w:rPr>
        <w:t xml:space="preserve">. Ярославль, ул. Республиканская, д.51, ГОАУ </w:t>
      </w:r>
      <w:r w:rsidR="007468B3">
        <w:rPr>
          <w:sz w:val="28"/>
          <w:szCs w:val="28"/>
        </w:rPr>
        <w:t xml:space="preserve">ДО </w:t>
      </w:r>
      <w:r w:rsidR="00043269" w:rsidRPr="00DE20D9">
        <w:rPr>
          <w:sz w:val="28"/>
          <w:szCs w:val="28"/>
        </w:rPr>
        <w:t xml:space="preserve">ЯО ЦДЮТТ, </w:t>
      </w:r>
      <w:r w:rsidR="008F077B" w:rsidRPr="00DE20D9">
        <w:rPr>
          <w:sz w:val="28"/>
          <w:szCs w:val="28"/>
        </w:rPr>
        <w:t xml:space="preserve">отдел </w:t>
      </w:r>
      <w:r w:rsidR="008F077B">
        <w:rPr>
          <w:sz w:val="28"/>
          <w:szCs w:val="28"/>
        </w:rPr>
        <w:t xml:space="preserve">организационной и </w:t>
      </w:r>
      <w:r w:rsidR="00043269" w:rsidRPr="00DE20D9">
        <w:rPr>
          <w:sz w:val="28"/>
          <w:szCs w:val="28"/>
        </w:rPr>
        <w:t>методическ</w:t>
      </w:r>
      <w:r w:rsidR="008F077B">
        <w:rPr>
          <w:sz w:val="28"/>
          <w:szCs w:val="28"/>
        </w:rPr>
        <w:t xml:space="preserve">ой </w:t>
      </w:r>
      <w:proofErr w:type="gramStart"/>
      <w:r w:rsidR="008F077B">
        <w:rPr>
          <w:sz w:val="28"/>
          <w:szCs w:val="28"/>
        </w:rPr>
        <w:t>работы</w:t>
      </w:r>
      <w:r w:rsidR="00043269" w:rsidRPr="00DE20D9">
        <w:rPr>
          <w:sz w:val="28"/>
          <w:szCs w:val="28"/>
        </w:rPr>
        <w:t>,  каб</w:t>
      </w:r>
      <w:proofErr w:type="gramEnd"/>
      <w:r w:rsidR="00043269" w:rsidRPr="00DE20D9">
        <w:rPr>
          <w:sz w:val="28"/>
          <w:szCs w:val="28"/>
        </w:rPr>
        <w:t>. 1</w:t>
      </w:r>
      <w:r w:rsidR="00DE20D9" w:rsidRPr="00DE20D9">
        <w:rPr>
          <w:sz w:val="28"/>
          <w:szCs w:val="28"/>
        </w:rPr>
        <w:t>2</w:t>
      </w:r>
      <w:r w:rsidR="00043269" w:rsidRPr="00DE20D9">
        <w:rPr>
          <w:sz w:val="28"/>
          <w:szCs w:val="28"/>
        </w:rPr>
        <w:t xml:space="preserve">. </w:t>
      </w:r>
    </w:p>
    <w:p w:rsidR="003D6BD7" w:rsidRPr="000B3336" w:rsidRDefault="00D255A3" w:rsidP="000F0319">
      <w:pPr>
        <w:pStyle w:val="a5"/>
        <w:spacing w:after="0"/>
        <w:ind w:left="0" w:firstLine="709"/>
        <w:jc w:val="both"/>
      </w:pPr>
      <w:r w:rsidRPr="000B3336">
        <w:t>4.</w:t>
      </w:r>
      <w:r w:rsidR="000F0319">
        <w:t>6</w:t>
      </w:r>
      <w:r w:rsidRPr="000B3336">
        <w:t xml:space="preserve">. </w:t>
      </w:r>
      <w:r w:rsidR="00396473">
        <w:t>Справки по телефонам</w:t>
      </w:r>
      <w:r w:rsidR="003D6BD7" w:rsidRPr="000B3336">
        <w:t xml:space="preserve">: </w:t>
      </w:r>
      <w:r w:rsidR="00282F2F" w:rsidRPr="000B3336">
        <w:t>(4852) 30-42-76</w:t>
      </w:r>
      <w:r w:rsidR="00282F2F">
        <w:t xml:space="preserve">, </w:t>
      </w:r>
      <w:r w:rsidR="00C16693" w:rsidRPr="000B3336">
        <w:t>Поварова Ирина Фёдоровна</w:t>
      </w:r>
      <w:r w:rsidRPr="000B3336">
        <w:t xml:space="preserve">, </w:t>
      </w:r>
      <w:r w:rsidR="00DE20D9">
        <w:t>педагог-организатор</w:t>
      </w:r>
      <w:r w:rsidRPr="000B3336">
        <w:t xml:space="preserve"> </w:t>
      </w:r>
      <w:r w:rsidR="00203BE8" w:rsidRPr="000B3336">
        <w:t>ГОАУ</w:t>
      </w:r>
      <w:r w:rsidRPr="000B3336">
        <w:t xml:space="preserve"> </w:t>
      </w:r>
      <w:r w:rsidR="007468B3">
        <w:t xml:space="preserve">ДО </w:t>
      </w:r>
      <w:r w:rsidRPr="000B3336">
        <w:t>ЯО ЦДЮТТ, Марова Татьяна Сергеевна</w:t>
      </w:r>
      <w:r w:rsidR="00C75D35" w:rsidRPr="000B3336">
        <w:t xml:space="preserve">, </w:t>
      </w:r>
      <w:r w:rsidR="00282F2F">
        <w:rPr>
          <w:szCs w:val="28"/>
        </w:rPr>
        <w:t>руководитель</w:t>
      </w:r>
      <w:r w:rsidR="00C75D35" w:rsidRPr="000B3336">
        <w:rPr>
          <w:szCs w:val="28"/>
        </w:rPr>
        <w:t xml:space="preserve"> </w:t>
      </w:r>
      <w:r w:rsidR="00282F2F" w:rsidRPr="00DE20D9">
        <w:rPr>
          <w:szCs w:val="28"/>
        </w:rPr>
        <w:t>отдел</w:t>
      </w:r>
      <w:r w:rsidR="00282F2F">
        <w:rPr>
          <w:szCs w:val="28"/>
        </w:rPr>
        <w:t>а</w:t>
      </w:r>
      <w:r w:rsidR="00282F2F" w:rsidRPr="00DE20D9">
        <w:rPr>
          <w:szCs w:val="28"/>
        </w:rPr>
        <w:t xml:space="preserve"> </w:t>
      </w:r>
      <w:r w:rsidR="00282F2F">
        <w:rPr>
          <w:szCs w:val="28"/>
        </w:rPr>
        <w:t xml:space="preserve">организационной и </w:t>
      </w:r>
      <w:r w:rsidR="00282F2F" w:rsidRPr="00DE20D9">
        <w:rPr>
          <w:szCs w:val="28"/>
        </w:rPr>
        <w:t>методическ</w:t>
      </w:r>
      <w:r w:rsidR="00282F2F">
        <w:rPr>
          <w:szCs w:val="28"/>
        </w:rPr>
        <w:t>ой работы</w:t>
      </w:r>
      <w:r w:rsidR="00282F2F" w:rsidRPr="000B3336">
        <w:rPr>
          <w:szCs w:val="28"/>
        </w:rPr>
        <w:t xml:space="preserve"> </w:t>
      </w:r>
      <w:r w:rsidR="00203BE8" w:rsidRPr="000B3336">
        <w:rPr>
          <w:szCs w:val="28"/>
        </w:rPr>
        <w:t>ГОАУ</w:t>
      </w:r>
      <w:r w:rsidR="00C75D35" w:rsidRPr="000B3336">
        <w:rPr>
          <w:szCs w:val="28"/>
        </w:rPr>
        <w:t xml:space="preserve"> </w:t>
      </w:r>
      <w:r w:rsidR="007468B3">
        <w:rPr>
          <w:szCs w:val="28"/>
        </w:rPr>
        <w:t xml:space="preserve">ДО </w:t>
      </w:r>
      <w:r w:rsidR="00282F2F">
        <w:rPr>
          <w:szCs w:val="28"/>
        </w:rPr>
        <w:t>ЯО ЦДЮТТ</w:t>
      </w:r>
      <w:r w:rsidR="00C75D35" w:rsidRPr="000B3336">
        <w:t xml:space="preserve">; </w:t>
      </w:r>
      <w:r w:rsidR="00282F2F" w:rsidRPr="000B3336">
        <w:t>8-910-662-33-66</w:t>
      </w:r>
      <w:r w:rsidR="00282F2F">
        <w:t xml:space="preserve">, </w:t>
      </w:r>
      <w:r w:rsidR="00C75D35" w:rsidRPr="000B3336">
        <w:t>Смирницкая Эвелина Вениаминовна, педагог дополнительного образования</w:t>
      </w:r>
      <w:r w:rsidR="00EA5D88" w:rsidRPr="000B3336">
        <w:rPr>
          <w:szCs w:val="28"/>
        </w:rPr>
        <w:t xml:space="preserve"> ГОАУ </w:t>
      </w:r>
      <w:r w:rsidR="007468B3">
        <w:rPr>
          <w:szCs w:val="28"/>
        </w:rPr>
        <w:t xml:space="preserve">ДО </w:t>
      </w:r>
      <w:r w:rsidR="00EA5D88" w:rsidRPr="000B3336">
        <w:rPr>
          <w:szCs w:val="28"/>
        </w:rPr>
        <w:t>ЯО ЦДЮТТ</w:t>
      </w:r>
      <w:r w:rsidR="00C75D35" w:rsidRPr="000B3336">
        <w:t>.</w:t>
      </w:r>
    </w:p>
    <w:p w:rsidR="00C75D35" w:rsidRPr="000B3336" w:rsidRDefault="00C75D35" w:rsidP="00EA5D88">
      <w:pPr>
        <w:tabs>
          <w:tab w:val="num" w:pos="0"/>
          <w:tab w:val="left" w:pos="1080"/>
        </w:tabs>
        <w:spacing w:line="360" w:lineRule="auto"/>
        <w:jc w:val="center"/>
        <w:rPr>
          <w:b/>
          <w:szCs w:val="28"/>
        </w:rPr>
      </w:pPr>
    </w:p>
    <w:p w:rsidR="003D6BD7" w:rsidRPr="000B3336" w:rsidRDefault="003D6BD7" w:rsidP="003D6BD7">
      <w:pPr>
        <w:tabs>
          <w:tab w:val="num" w:pos="0"/>
          <w:tab w:val="left" w:pos="1080"/>
        </w:tabs>
        <w:jc w:val="center"/>
        <w:rPr>
          <w:b/>
          <w:szCs w:val="28"/>
        </w:rPr>
      </w:pPr>
      <w:r w:rsidRPr="000B3336">
        <w:rPr>
          <w:b/>
          <w:szCs w:val="28"/>
        </w:rPr>
        <w:t>5. Подведение итогов Первенства и награждение победителей</w:t>
      </w:r>
    </w:p>
    <w:p w:rsidR="00DE20D9" w:rsidRDefault="00DE20D9" w:rsidP="0074761D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</w:p>
    <w:p w:rsidR="003D6BD7" w:rsidRPr="000B3336" w:rsidRDefault="003D6BD7" w:rsidP="0074761D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  <w:r w:rsidRPr="000B3336">
        <w:rPr>
          <w:szCs w:val="28"/>
        </w:rPr>
        <w:t>5.1. Итоги Пер</w:t>
      </w:r>
      <w:r w:rsidR="00266F91" w:rsidRPr="000B3336">
        <w:rPr>
          <w:szCs w:val="28"/>
        </w:rPr>
        <w:t>венства оформляются протоколом Оргкомитета</w:t>
      </w:r>
      <w:r w:rsidRPr="000B3336">
        <w:rPr>
          <w:szCs w:val="28"/>
        </w:rPr>
        <w:t xml:space="preserve"> и утверждаются приказом департамента образования Ярославской области.</w:t>
      </w:r>
    </w:p>
    <w:p w:rsidR="003D6BD7" w:rsidRPr="000B3336" w:rsidRDefault="003D6BD7" w:rsidP="0074761D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  <w:r w:rsidRPr="000B3336">
        <w:t>5.2. Все участник</w:t>
      </w:r>
      <w:r w:rsidR="00005ED2">
        <w:t>и</w:t>
      </w:r>
      <w:r w:rsidRPr="000B3336">
        <w:t xml:space="preserve"> Первенства </w:t>
      </w:r>
      <w:r w:rsidR="00005ED2">
        <w:t>получают</w:t>
      </w:r>
      <w:r w:rsidRPr="000B3336">
        <w:t xml:space="preserve"> свидетельство участника</w:t>
      </w:r>
      <w:r w:rsidR="00005ED2">
        <w:t xml:space="preserve"> Первенства</w:t>
      </w:r>
      <w:r w:rsidRPr="000B3336">
        <w:t xml:space="preserve">, подписанное </w:t>
      </w:r>
      <w:r w:rsidR="005D2CD1">
        <w:t xml:space="preserve">директором </w:t>
      </w:r>
      <w:r w:rsidR="005D2CD1" w:rsidRPr="00890B28">
        <w:rPr>
          <w:szCs w:val="28"/>
        </w:rPr>
        <w:t xml:space="preserve">ГОАУ </w:t>
      </w:r>
      <w:r w:rsidR="004073CF">
        <w:rPr>
          <w:szCs w:val="28"/>
        </w:rPr>
        <w:t xml:space="preserve">ДО </w:t>
      </w:r>
      <w:r w:rsidR="005D2CD1" w:rsidRPr="00890B28">
        <w:rPr>
          <w:szCs w:val="28"/>
        </w:rPr>
        <w:t>ЯО ЦДЮТТ</w:t>
      </w:r>
      <w:r w:rsidR="005D2CD1">
        <w:rPr>
          <w:szCs w:val="28"/>
        </w:rPr>
        <w:t>.</w:t>
      </w:r>
      <w:r w:rsidR="005D2CD1">
        <w:t xml:space="preserve"> </w:t>
      </w:r>
    </w:p>
    <w:p w:rsidR="003D6BD7" w:rsidRPr="000B3336" w:rsidRDefault="00C75D35" w:rsidP="0074761D">
      <w:pPr>
        <w:ind w:firstLine="720"/>
        <w:jc w:val="both"/>
        <w:rPr>
          <w:szCs w:val="28"/>
        </w:rPr>
      </w:pPr>
      <w:r w:rsidRPr="000B3336">
        <w:rPr>
          <w:szCs w:val="28"/>
        </w:rPr>
        <w:t>5.3</w:t>
      </w:r>
      <w:r w:rsidR="003D6BD7" w:rsidRPr="000B3336">
        <w:rPr>
          <w:szCs w:val="28"/>
        </w:rPr>
        <w:t>. Личные результаты в Первенстве определяются по наименьшей сумме времени</w:t>
      </w:r>
      <w:r w:rsidR="00E94FF9">
        <w:rPr>
          <w:szCs w:val="28"/>
        </w:rPr>
        <w:t xml:space="preserve"> в каждой дисциплине и по итогам</w:t>
      </w:r>
      <w:r w:rsidR="003D6BD7" w:rsidRPr="000B3336">
        <w:rPr>
          <w:szCs w:val="28"/>
        </w:rPr>
        <w:t xml:space="preserve"> показанн</w:t>
      </w:r>
      <w:r w:rsidR="00E94FF9">
        <w:rPr>
          <w:szCs w:val="28"/>
        </w:rPr>
        <w:t>ых результатов за два дня в многоборье</w:t>
      </w:r>
      <w:r w:rsidR="003D6BD7" w:rsidRPr="000B3336">
        <w:rPr>
          <w:szCs w:val="28"/>
        </w:rPr>
        <w:t xml:space="preserve">. </w:t>
      </w:r>
    </w:p>
    <w:p w:rsidR="003D6BD7" w:rsidRPr="000B3336" w:rsidRDefault="003D6BD7" w:rsidP="0074761D">
      <w:pPr>
        <w:tabs>
          <w:tab w:val="left" w:pos="0"/>
        </w:tabs>
        <w:ind w:firstLine="720"/>
        <w:jc w:val="both"/>
        <w:rPr>
          <w:szCs w:val="28"/>
        </w:rPr>
      </w:pPr>
      <w:r w:rsidRPr="000B3336">
        <w:rPr>
          <w:szCs w:val="28"/>
        </w:rPr>
        <w:t>5.</w:t>
      </w:r>
      <w:r w:rsidR="005D2CD1">
        <w:rPr>
          <w:szCs w:val="28"/>
        </w:rPr>
        <w:t>4</w:t>
      </w:r>
      <w:r w:rsidRPr="000B3336">
        <w:rPr>
          <w:szCs w:val="28"/>
        </w:rPr>
        <w:t>. Командный зачёт в Первенстве определяется по наименьшей сумм</w:t>
      </w:r>
      <w:r w:rsidR="004D3864" w:rsidRPr="000B3336">
        <w:rPr>
          <w:szCs w:val="28"/>
        </w:rPr>
        <w:t xml:space="preserve">е времени, затраченного участниками </w:t>
      </w:r>
      <w:r w:rsidRPr="000B3336">
        <w:rPr>
          <w:szCs w:val="28"/>
        </w:rPr>
        <w:t>команды на поиск наибольшего количества передатчиков из числа заданных в контрольное время в сумме двух диапазонов.</w:t>
      </w:r>
    </w:p>
    <w:p w:rsidR="00284868" w:rsidRDefault="003D6BD7" w:rsidP="00C82D94">
      <w:pPr>
        <w:tabs>
          <w:tab w:val="left" w:pos="0"/>
        </w:tabs>
        <w:ind w:firstLine="720"/>
        <w:jc w:val="both"/>
        <w:rPr>
          <w:szCs w:val="28"/>
        </w:rPr>
      </w:pPr>
      <w:r w:rsidRPr="000B3336">
        <w:rPr>
          <w:szCs w:val="28"/>
        </w:rPr>
        <w:t>5.</w:t>
      </w:r>
      <w:r w:rsidR="005D2CD1">
        <w:rPr>
          <w:szCs w:val="28"/>
        </w:rPr>
        <w:t>5</w:t>
      </w:r>
      <w:r w:rsidRPr="000B3336">
        <w:rPr>
          <w:szCs w:val="28"/>
        </w:rPr>
        <w:t>. Победители (</w:t>
      </w:r>
      <w:r w:rsidR="00C82D94">
        <w:rPr>
          <w:szCs w:val="28"/>
        </w:rPr>
        <w:t>1-е</w:t>
      </w:r>
      <w:r w:rsidR="004073CF" w:rsidRPr="004073CF">
        <w:rPr>
          <w:szCs w:val="28"/>
        </w:rPr>
        <w:t xml:space="preserve"> </w:t>
      </w:r>
      <w:r w:rsidRPr="000B3336">
        <w:rPr>
          <w:szCs w:val="28"/>
        </w:rPr>
        <w:t>место) и призёры (</w:t>
      </w:r>
      <w:r w:rsidR="00C82D94">
        <w:rPr>
          <w:szCs w:val="28"/>
        </w:rPr>
        <w:t>2-е и 3-е</w:t>
      </w:r>
      <w:r w:rsidRPr="000B3336">
        <w:rPr>
          <w:szCs w:val="28"/>
        </w:rPr>
        <w:t xml:space="preserve"> место) Первенства в каждой возрастной категории награждаются дипломами департамента образования Ярославской области</w:t>
      </w:r>
      <w:r w:rsidR="00284868">
        <w:rPr>
          <w:szCs w:val="28"/>
        </w:rPr>
        <w:t>.</w:t>
      </w:r>
    </w:p>
    <w:p w:rsidR="003D6BD7" w:rsidRPr="000B3336" w:rsidRDefault="007D6470" w:rsidP="00C82D94">
      <w:pPr>
        <w:tabs>
          <w:tab w:val="left" w:pos="0"/>
        </w:tabs>
        <w:ind w:firstLine="720"/>
        <w:jc w:val="both"/>
        <w:rPr>
          <w:szCs w:val="28"/>
        </w:rPr>
      </w:pPr>
      <w:r w:rsidRPr="000B3336">
        <w:rPr>
          <w:szCs w:val="28"/>
        </w:rPr>
        <w:t>5.</w:t>
      </w:r>
      <w:r w:rsidR="005D2CD1">
        <w:rPr>
          <w:szCs w:val="28"/>
        </w:rPr>
        <w:t>6</w:t>
      </w:r>
      <w:r w:rsidRPr="000B3336">
        <w:rPr>
          <w:szCs w:val="28"/>
        </w:rPr>
        <w:t>. Команды-победители</w:t>
      </w:r>
      <w:r w:rsidR="003D6BD7" w:rsidRPr="000B3336">
        <w:rPr>
          <w:szCs w:val="28"/>
        </w:rPr>
        <w:t xml:space="preserve"> (</w:t>
      </w:r>
      <w:r w:rsidR="00C82D94">
        <w:rPr>
          <w:szCs w:val="28"/>
        </w:rPr>
        <w:t xml:space="preserve">1-е </w:t>
      </w:r>
      <w:r w:rsidR="003D6BD7" w:rsidRPr="000B3336">
        <w:rPr>
          <w:szCs w:val="28"/>
        </w:rPr>
        <w:t>место) и команды-призёры (</w:t>
      </w:r>
      <w:r w:rsidR="00C82D94">
        <w:rPr>
          <w:szCs w:val="28"/>
        </w:rPr>
        <w:t>2-е и 3-е</w:t>
      </w:r>
      <w:r w:rsidR="003D6BD7" w:rsidRPr="000B3336">
        <w:rPr>
          <w:szCs w:val="28"/>
        </w:rPr>
        <w:t xml:space="preserve"> место) Первенства награждаются дипломами департамента образования Ярославской области. </w:t>
      </w:r>
    </w:p>
    <w:p w:rsidR="00C75D35" w:rsidRPr="000B3336" w:rsidRDefault="003D6BD7" w:rsidP="00E235C2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  <w:r w:rsidRPr="000B3336">
        <w:rPr>
          <w:szCs w:val="28"/>
        </w:rPr>
        <w:t>5.</w:t>
      </w:r>
      <w:r w:rsidR="005D2CD1">
        <w:rPr>
          <w:szCs w:val="28"/>
        </w:rPr>
        <w:t>7</w:t>
      </w:r>
      <w:r w:rsidRPr="000B3336">
        <w:rPr>
          <w:szCs w:val="28"/>
        </w:rPr>
        <w:t>. Тренер</w:t>
      </w:r>
      <w:r w:rsidR="007A6848">
        <w:rPr>
          <w:szCs w:val="28"/>
        </w:rPr>
        <w:t>ам</w:t>
      </w:r>
      <w:r w:rsidRPr="000B3336">
        <w:rPr>
          <w:szCs w:val="28"/>
        </w:rPr>
        <w:t>-руководител</w:t>
      </w:r>
      <w:r w:rsidR="007A6848">
        <w:rPr>
          <w:szCs w:val="28"/>
        </w:rPr>
        <w:t>ям, подготовившим</w:t>
      </w:r>
      <w:r w:rsidRPr="000B3336">
        <w:rPr>
          <w:szCs w:val="28"/>
        </w:rPr>
        <w:t xml:space="preserve"> команды-победители и команды-призёры Первенства, </w:t>
      </w:r>
      <w:r w:rsidR="007A6848">
        <w:rPr>
          <w:szCs w:val="28"/>
        </w:rPr>
        <w:t xml:space="preserve">объявляются и </w:t>
      </w:r>
      <w:r w:rsidR="00E235C2">
        <w:rPr>
          <w:szCs w:val="28"/>
        </w:rPr>
        <w:t>вручаются</w:t>
      </w:r>
      <w:r w:rsidRPr="000B3336">
        <w:rPr>
          <w:szCs w:val="28"/>
        </w:rPr>
        <w:t xml:space="preserve"> </w:t>
      </w:r>
      <w:r w:rsidR="00C82D94">
        <w:rPr>
          <w:szCs w:val="28"/>
        </w:rPr>
        <w:t>благодарности</w:t>
      </w:r>
      <w:r w:rsidRPr="000B3336">
        <w:rPr>
          <w:szCs w:val="28"/>
        </w:rPr>
        <w:t xml:space="preserve"> департамента образования Ярославской области.</w:t>
      </w:r>
    </w:p>
    <w:p w:rsidR="003D6BD7" w:rsidRPr="000B3336" w:rsidRDefault="003D6BD7" w:rsidP="009F1DFB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</w:p>
    <w:p w:rsidR="00886102" w:rsidRDefault="00886102" w:rsidP="003D6BD7">
      <w:pPr>
        <w:shd w:val="clear" w:color="auto" w:fill="FFFFFF"/>
        <w:tabs>
          <w:tab w:val="num" w:pos="0"/>
          <w:tab w:val="left" w:pos="1080"/>
        </w:tabs>
        <w:jc w:val="center"/>
        <w:rPr>
          <w:b/>
          <w:bCs/>
          <w:szCs w:val="28"/>
        </w:rPr>
      </w:pPr>
    </w:p>
    <w:p w:rsidR="003D6BD7" w:rsidRPr="000B3336" w:rsidRDefault="003D6BD7" w:rsidP="003D6BD7">
      <w:pPr>
        <w:shd w:val="clear" w:color="auto" w:fill="FFFFFF"/>
        <w:tabs>
          <w:tab w:val="num" w:pos="0"/>
          <w:tab w:val="left" w:pos="1080"/>
        </w:tabs>
        <w:jc w:val="center"/>
        <w:rPr>
          <w:b/>
          <w:bCs/>
          <w:szCs w:val="28"/>
        </w:rPr>
      </w:pPr>
      <w:r w:rsidRPr="000B3336">
        <w:rPr>
          <w:b/>
          <w:bCs/>
          <w:szCs w:val="28"/>
        </w:rPr>
        <w:lastRenderedPageBreak/>
        <w:t>6. Финансирование Первенства</w:t>
      </w:r>
    </w:p>
    <w:p w:rsidR="003D6BD7" w:rsidRPr="000B3336" w:rsidRDefault="003D6BD7" w:rsidP="009F1DFB">
      <w:pPr>
        <w:shd w:val="clear" w:color="auto" w:fill="FFFFFF"/>
        <w:tabs>
          <w:tab w:val="num" w:pos="0"/>
          <w:tab w:val="left" w:pos="1080"/>
        </w:tabs>
        <w:jc w:val="center"/>
        <w:rPr>
          <w:b/>
          <w:bCs/>
          <w:szCs w:val="28"/>
        </w:rPr>
      </w:pPr>
    </w:p>
    <w:p w:rsidR="003D6BD7" w:rsidRPr="000B3336" w:rsidRDefault="003D6BD7" w:rsidP="003D6BD7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  <w:r w:rsidRPr="000B3336">
        <w:rPr>
          <w:szCs w:val="28"/>
        </w:rPr>
        <w:t xml:space="preserve">6.1. Финансирование организационных расходов по подготовке и проведению Первенства осуществляется за счёт средств областного бюджета, предусмотренных </w:t>
      </w:r>
      <w:r w:rsidR="00203BE8" w:rsidRPr="000B3336">
        <w:rPr>
          <w:szCs w:val="28"/>
        </w:rPr>
        <w:t>ГОАУ</w:t>
      </w:r>
      <w:r w:rsidRPr="000B3336">
        <w:rPr>
          <w:szCs w:val="28"/>
        </w:rPr>
        <w:t xml:space="preserve"> </w:t>
      </w:r>
      <w:r w:rsidR="004073CF">
        <w:rPr>
          <w:szCs w:val="28"/>
        </w:rPr>
        <w:t xml:space="preserve">ДО </w:t>
      </w:r>
      <w:r w:rsidRPr="000B3336">
        <w:rPr>
          <w:szCs w:val="28"/>
        </w:rPr>
        <w:t>ЯО ЦДЮТТ.</w:t>
      </w:r>
    </w:p>
    <w:p w:rsidR="003D6BD7" w:rsidRDefault="003D6BD7" w:rsidP="003D6BD7">
      <w:pPr>
        <w:tabs>
          <w:tab w:val="num" w:pos="0"/>
          <w:tab w:val="left" w:pos="1080"/>
        </w:tabs>
        <w:ind w:firstLine="720"/>
        <w:jc w:val="both"/>
        <w:rPr>
          <w:szCs w:val="28"/>
        </w:rPr>
      </w:pPr>
      <w:r w:rsidRPr="000B3336">
        <w:rPr>
          <w:szCs w:val="28"/>
        </w:rPr>
        <w:t>6.2. Расходы на проезд, пр</w:t>
      </w:r>
      <w:r w:rsidR="004D3864" w:rsidRPr="000B3336">
        <w:rPr>
          <w:szCs w:val="28"/>
        </w:rPr>
        <w:t xml:space="preserve">оживание и питание участников, </w:t>
      </w:r>
      <w:r w:rsidRPr="000B3336">
        <w:rPr>
          <w:szCs w:val="28"/>
        </w:rPr>
        <w:t>тренеров-руководителей</w:t>
      </w:r>
      <w:r w:rsidR="007D6470" w:rsidRPr="000B3336">
        <w:rPr>
          <w:szCs w:val="28"/>
        </w:rPr>
        <w:t xml:space="preserve"> и судей</w:t>
      </w:r>
      <w:r w:rsidRPr="000B3336">
        <w:rPr>
          <w:szCs w:val="28"/>
        </w:rPr>
        <w:t xml:space="preserve"> несёт командирующая сторона.</w:t>
      </w:r>
    </w:p>
    <w:p w:rsidR="00B8166A" w:rsidRPr="000B3336" w:rsidRDefault="00B8166A">
      <w:bookmarkStart w:id="0" w:name="_GoBack"/>
      <w:bookmarkEnd w:id="0"/>
    </w:p>
    <w:sectPr w:rsidR="00B8166A" w:rsidRPr="000B3336" w:rsidSect="0088610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4D" w:rsidRDefault="000D484D">
      <w:r>
        <w:separator/>
      </w:r>
    </w:p>
  </w:endnote>
  <w:endnote w:type="continuationSeparator" w:id="0">
    <w:p w:rsidR="000D484D" w:rsidRDefault="000D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4D" w:rsidRDefault="000D484D">
      <w:r>
        <w:separator/>
      </w:r>
    </w:p>
  </w:footnote>
  <w:footnote w:type="continuationSeparator" w:id="0">
    <w:p w:rsidR="000D484D" w:rsidRDefault="000D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16" w:rsidRDefault="00002816" w:rsidP="00D55B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816" w:rsidRDefault="000028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16" w:rsidRDefault="00002816" w:rsidP="00D55B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102">
      <w:rPr>
        <w:rStyle w:val="a9"/>
        <w:noProof/>
      </w:rPr>
      <w:t>3</w:t>
    </w:r>
    <w:r>
      <w:rPr>
        <w:rStyle w:val="a9"/>
      </w:rPr>
      <w:fldChar w:fldCharType="end"/>
    </w:r>
  </w:p>
  <w:p w:rsidR="00002816" w:rsidRDefault="000028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B76"/>
    <w:multiLevelType w:val="hybridMultilevel"/>
    <w:tmpl w:val="D68EC0C8"/>
    <w:lvl w:ilvl="0" w:tplc="9ECEB4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807C0"/>
    <w:multiLevelType w:val="multilevel"/>
    <w:tmpl w:val="F0B4EF0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C2311AC"/>
    <w:multiLevelType w:val="hybridMultilevel"/>
    <w:tmpl w:val="386A99F4"/>
    <w:lvl w:ilvl="0" w:tplc="5AB07C54">
      <w:start w:val="65535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36B"/>
    <w:multiLevelType w:val="hybridMultilevel"/>
    <w:tmpl w:val="438EF230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E1869"/>
    <w:multiLevelType w:val="hybridMultilevel"/>
    <w:tmpl w:val="2ECE0532"/>
    <w:lvl w:ilvl="0" w:tplc="C16CDA14">
      <w:start w:val="1"/>
      <w:numFmt w:val="bullet"/>
      <w:lvlText w:val="–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74D33"/>
    <w:multiLevelType w:val="hybridMultilevel"/>
    <w:tmpl w:val="BEA084A2"/>
    <w:lvl w:ilvl="0" w:tplc="BE707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365EC"/>
    <w:multiLevelType w:val="hybridMultilevel"/>
    <w:tmpl w:val="D04EE1C8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F2850"/>
    <w:multiLevelType w:val="hybridMultilevel"/>
    <w:tmpl w:val="881056C4"/>
    <w:lvl w:ilvl="0" w:tplc="EA78AF1C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06A0F"/>
    <w:multiLevelType w:val="hybridMultilevel"/>
    <w:tmpl w:val="02F6DE60"/>
    <w:lvl w:ilvl="0" w:tplc="EA78AF1C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24CC5"/>
    <w:multiLevelType w:val="multilevel"/>
    <w:tmpl w:val="BEA0B8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C7471"/>
    <w:multiLevelType w:val="hybridMultilevel"/>
    <w:tmpl w:val="ABEE51D8"/>
    <w:lvl w:ilvl="0" w:tplc="43AC8450">
      <w:start w:val="1"/>
      <w:numFmt w:val="bullet"/>
      <w:lvlText w:val="-"/>
      <w:lvlJc w:val="left"/>
      <w:pPr>
        <w:tabs>
          <w:tab w:val="num" w:pos="1192"/>
        </w:tabs>
        <w:ind w:left="1169" w:hanging="374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6F72658"/>
    <w:multiLevelType w:val="hybridMultilevel"/>
    <w:tmpl w:val="52B45C50"/>
    <w:lvl w:ilvl="0" w:tplc="EA78AF1C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6A0A"/>
    <w:multiLevelType w:val="hybridMultilevel"/>
    <w:tmpl w:val="BEA0B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838D1"/>
    <w:multiLevelType w:val="hybridMultilevel"/>
    <w:tmpl w:val="F0B4EF0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7BAB24D8"/>
    <w:multiLevelType w:val="hybridMultilevel"/>
    <w:tmpl w:val="76D2F3DC"/>
    <w:lvl w:ilvl="0" w:tplc="5AB07C54">
      <w:start w:val="65535"/>
      <w:numFmt w:val="bullet"/>
      <w:lvlText w:val=""/>
      <w:lvlJc w:val="left"/>
      <w:pPr>
        <w:tabs>
          <w:tab w:val="num" w:pos="425"/>
        </w:tabs>
        <w:ind w:left="425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81DF7"/>
    <w:multiLevelType w:val="hybridMultilevel"/>
    <w:tmpl w:val="619034DA"/>
    <w:lvl w:ilvl="0" w:tplc="EA78AF1C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6A"/>
    <w:rsid w:val="00002816"/>
    <w:rsid w:val="00005ED2"/>
    <w:rsid w:val="00041BBA"/>
    <w:rsid w:val="00043269"/>
    <w:rsid w:val="00045F9D"/>
    <w:rsid w:val="000A0E74"/>
    <w:rsid w:val="000B3336"/>
    <w:rsid w:val="000D484D"/>
    <w:rsid w:val="000E1E21"/>
    <w:rsid w:val="000F0319"/>
    <w:rsid w:val="00127228"/>
    <w:rsid w:val="00131FB7"/>
    <w:rsid w:val="00150D19"/>
    <w:rsid w:val="001865F2"/>
    <w:rsid w:val="001E1323"/>
    <w:rsid w:val="00203BE8"/>
    <w:rsid w:val="00252288"/>
    <w:rsid w:val="00266F91"/>
    <w:rsid w:val="00282F2F"/>
    <w:rsid w:val="00284868"/>
    <w:rsid w:val="00285187"/>
    <w:rsid w:val="002960EF"/>
    <w:rsid w:val="002E4E87"/>
    <w:rsid w:val="00315D65"/>
    <w:rsid w:val="00343748"/>
    <w:rsid w:val="00396473"/>
    <w:rsid w:val="003A1163"/>
    <w:rsid w:val="003B4852"/>
    <w:rsid w:val="003D12B5"/>
    <w:rsid w:val="003D5508"/>
    <w:rsid w:val="003D6BD7"/>
    <w:rsid w:val="00403ED3"/>
    <w:rsid w:val="0040565A"/>
    <w:rsid w:val="004073CF"/>
    <w:rsid w:val="004113D6"/>
    <w:rsid w:val="004365BD"/>
    <w:rsid w:val="00461F7A"/>
    <w:rsid w:val="00492A8A"/>
    <w:rsid w:val="004933C4"/>
    <w:rsid w:val="004A06F7"/>
    <w:rsid w:val="004A0D5E"/>
    <w:rsid w:val="004B2F5F"/>
    <w:rsid w:val="004D3864"/>
    <w:rsid w:val="00535672"/>
    <w:rsid w:val="00543009"/>
    <w:rsid w:val="00570DBA"/>
    <w:rsid w:val="005833AD"/>
    <w:rsid w:val="0058359A"/>
    <w:rsid w:val="005C4AC0"/>
    <w:rsid w:val="005D2CD1"/>
    <w:rsid w:val="005F0D27"/>
    <w:rsid w:val="00624BB8"/>
    <w:rsid w:val="00654499"/>
    <w:rsid w:val="006712F0"/>
    <w:rsid w:val="006A081B"/>
    <w:rsid w:val="006C1763"/>
    <w:rsid w:val="006C4624"/>
    <w:rsid w:val="00712611"/>
    <w:rsid w:val="0071475E"/>
    <w:rsid w:val="00742F3D"/>
    <w:rsid w:val="007468B3"/>
    <w:rsid w:val="0074761D"/>
    <w:rsid w:val="007522DE"/>
    <w:rsid w:val="007733FD"/>
    <w:rsid w:val="007A6848"/>
    <w:rsid w:val="007D6470"/>
    <w:rsid w:val="007F1820"/>
    <w:rsid w:val="00860658"/>
    <w:rsid w:val="0086182A"/>
    <w:rsid w:val="00867885"/>
    <w:rsid w:val="00886102"/>
    <w:rsid w:val="00890B28"/>
    <w:rsid w:val="008A05F0"/>
    <w:rsid w:val="008F077B"/>
    <w:rsid w:val="00910CFD"/>
    <w:rsid w:val="00965552"/>
    <w:rsid w:val="00967E11"/>
    <w:rsid w:val="00974CBF"/>
    <w:rsid w:val="009D016A"/>
    <w:rsid w:val="009F1DFB"/>
    <w:rsid w:val="00A0560C"/>
    <w:rsid w:val="00A11845"/>
    <w:rsid w:val="00A32EBC"/>
    <w:rsid w:val="00A67ED5"/>
    <w:rsid w:val="00A9747A"/>
    <w:rsid w:val="00AE321E"/>
    <w:rsid w:val="00AE66EA"/>
    <w:rsid w:val="00B16B2E"/>
    <w:rsid w:val="00B66CF2"/>
    <w:rsid w:val="00B8166A"/>
    <w:rsid w:val="00BD048F"/>
    <w:rsid w:val="00BF1D0E"/>
    <w:rsid w:val="00BF6CB6"/>
    <w:rsid w:val="00C07213"/>
    <w:rsid w:val="00C16693"/>
    <w:rsid w:val="00C2554B"/>
    <w:rsid w:val="00C71FCD"/>
    <w:rsid w:val="00C75D35"/>
    <w:rsid w:val="00C82D94"/>
    <w:rsid w:val="00C90D35"/>
    <w:rsid w:val="00CC1388"/>
    <w:rsid w:val="00CE4978"/>
    <w:rsid w:val="00CF78B7"/>
    <w:rsid w:val="00CF7A72"/>
    <w:rsid w:val="00D16A71"/>
    <w:rsid w:val="00D214CC"/>
    <w:rsid w:val="00D23812"/>
    <w:rsid w:val="00D255A3"/>
    <w:rsid w:val="00D341BC"/>
    <w:rsid w:val="00D439A8"/>
    <w:rsid w:val="00D55B47"/>
    <w:rsid w:val="00D617DE"/>
    <w:rsid w:val="00DC6495"/>
    <w:rsid w:val="00DD3059"/>
    <w:rsid w:val="00DE20D9"/>
    <w:rsid w:val="00DF467E"/>
    <w:rsid w:val="00DF7493"/>
    <w:rsid w:val="00E12907"/>
    <w:rsid w:val="00E235C2"/>
    <w:rsid w:val="00E37CCF"/>
    <w:rsid w:val="00E412AE"/>
    <w:rsid w:val="00E63DD7"/>
    <w:rsid w:val="00E66A3F"/>
    <w:rsid w:val="00E8324D"/>
    <w:rsid w:val="00E94FF9"/>
    <w:rsid w:val="00EA5D88"/>
    <w:rsid w:val="00EE5ECC"/>
    <w:rsid w:val="00EF336A"/>
    <w:rsid w:val="00F245EC"/>
    <w:rsid w:val="00F33B19"/>
    <w:rsid w:val="00F4635D"/>
    <w:rsid w:val="00F64072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AF26-FF9C-4D05-993E-954924EF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6A"/>
    <w:rPr>
      <w:sz w:val="28"/>
    </w:rPr>
  </w:style>
  <w:style w:type="paragraph" w:styleId="2">
    <w:name w:val="heading 2"/>
    <w:basedOn w:val="a"/>
    <w:next w:val="a"/>
    <w:qFormat/>
    <w:rsid w:val="00B8166A"/>
    <w:pPr>
      <w:keepNext/>
      <w:outlineLvl w:val="1"/>
    </w:pPr>
    <w:rPr>
      <w:sz w:val="40"/>
    </w:rPr>
  </w:style>
  <w:style w:type="paragraph" w:styleId="9">
    <w:name w:val="heading 9"/>
    <w:basedOn w:val="a"/>
    <w:next w:val="a"/>
    <w:qFormat/>
    <w:rsid w:val="00B816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166A"/>
    <w:pPr>
      <w:jc w:val="center"/>
    </w:pPr>
    <w:rPr>
      <w:sz w:val="52"/>
    </w:rPr>
  </w:style>
  <w:style w:type="paragraph" w:styleId="a4">
    <w:name w:val="footer"/>
    <w:basedOn w:val="a"/>
    <w:rsid w:val="003D6BD7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a5">
    <w:name w:val="Body Text Indent"/>
    <w:basedOn w:val="a"/>
    <w:rsid w:val="003D6BD7"/>
    <w:pPr>
      <w:spacing w:after="120"/>
      <w:ind w:left="283"/>
    </w:pPr>
  </w:style>
  <w:style w:type="paragraph" w:styleId="3">
    <w:name w:val="Body Text 3"/>
    <w:basedOn w:val="a"/>
    <w:rsid w:val="003D6BD7"/>
    <w:rPr>
      <w:sz w:val="20"/>
    </w:rPr>
  </w:style>
  <w:style w:type="character" w:styleId="a6">
    <w:name w:val="Strong"/>
    <w:qFormat/>
    <w:rsid w:val="003D6BD7"/>
    <w:rPr>
      <w:b/>
      <w:bCs/>
    </w:rPr>
  </w:style>
  <w:style w:type="character" w:styleId="a7">
    <w:name w:val="Hyperlink"/>
    <w:rsid w:val="00890B28"/>
    <w:rPr>
      <w:color w:val="0000FF"/>
      <w:u w:val="single"/>
    </w:rPr>
  </w:style>
  <w:style w:type="paragraph" w:styleId="a8">
    <w:name w:val="header"/>
    <w:basedOn w:val="a"/>
    <w:rsid w:val="00747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761D"/>
  </w:style>
  <w:style w:type="paragraph" w:styleId="aa">
    <w:name w:val="Balloon Text"/>
    <w:basedOn w:val="a"/>
    <w:semiHidden/>
    <w:rsid w:val="0004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y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AF60-E704-43F8-B73D-7A5A246A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cdutt</Company>
  <LinksUpToDate>false</LinksUpToDate>
  <CharactersWithSpaces>6459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mailto:cttuyar@mail.ru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методист</dc:creator>
  <cp:keywords/>
  <cp:lastModifiedBy>Методист2</cp:lastModifiedBy>
  <cp:revision>3</cp:revision>
  <cp:lastPrinted>2015-01-29T08:46:00Z</cp:lastPrinted>
  <dcterms:created xsi:type="dcterms:W3CDTF">2017-03-15T12:24:00Z</dcterms:created>
  <dcterms:modified xsi:type="dcterms:W3CDTF">2017-03-15T12:25:00Z</dcterms:modified>
</cp:coreProperties>
</file>